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47426E" w:rsidRDefault="007D2949" w:rsidP="007D78AE">
      <w:pPr>
        <w:tabs>
          <w:tab w:val="num" w:pos="0"/>
        </w:tabs>
        <w:jc w:val="center"/>
        <w:rPr>
          <w:b/>
          <w:sz w:val="20"/>
          <w:szCs w:val="20"/>
          <w:lang w:val="en-US"/>
        </w:rPr>
      </w:pPr>
    </w:p>
    <w:p w:rsidR="007D2949" w:rsidRPr="000A7FDB" w:rsidRDefault="007D2949" w:rsidP="007D78AE">
      <w:pPr>
        <w:tabs>
          <w:tab w:val="num" w:pos="0"/>
        </w:tabs>
        <w:jc w:val="center"/>
        <w:rPr>
          <w:b/>
          <w:sz w:val="20"/>
          <w:szCs w:val="20"/>
        </w:rPr>
      </w:pPr>
    </w:p>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Pr="000A7FDB">
        <w:rPr>
          <w:b/>
          <w:sz w:val="20"/>
          <w:szCs w:val="20"/>
        </w:rPr>
        <w:t>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F1456" w:rsidRPr="000A7FDB" w:rsidTr="00FD636E">
        <w:tc>
          <w:tcPr>
            <w:tcW w:w="416" w:type="dxa"/>
            <w:shd w:val="clear" w:color="auto" w:fill="CCFFCC"/>
          </w:tcPr>
          <w:p w:rsidR="009F1456" w:rsidRPr="00CA3D30" w:rsidRDefault="009F1456" w:rsidP="009F1456">
            <w:pPr>
              <w:rPr>
                <w:b/>
                <w:bCs/>
                <w:sz w:val="20"/>
                <w:szCs w:val="20"/>
              </w:rPr>
            </w:pPr>
            <w:r w:rsidRPr="00CA3D30">
              <w:rPr>
                <w:b/>
                <w:bCs/>
                <w:sz w:val="20"/>
                <w:szCs w:val="20"/>
              </w:rPr>
              <w:t>1</w:t>
            </w:r>
          </w:p>
        </w:tc>
        <w:tc>
          <w:tcPr>
            <w:tcW w:w="7505" w:type="dxa"/>
            <w:shd w:val="clear" w:color="auto" w:fill="CCFFCC"/>
          </w:tcPr>
          <w:p w:rsidR="009F1456" w:rsidRPr="00F32B4B" w:rsidRDefault="009F1456" w:rsidP="009F1456">
            <w:pPr>
              <w:rPr>
                <w:b/>
                <w:bCs/>
                <w:sz w:val="20"/>
                <w:szCs w:val="20"/>
              </w:rPr>
            </w:pPr>
            <w:r w:rsidRPr="00F32B4B">
              <w:rPr>
                <w:b/>
                <w:bCs/>
                <w:sz w:val="20"/>
                <w:szCs w:val="20"/>
              </w:rPr>
              <w:t xml:space="preserve">Наименование на проверката </w:t>
            </w:r>
          </w:p>
          <w:p w:rsidR="009F1456" w:rsidRPr="00F32B4B" w:rsidRDefault="009F1456" w:rsidP="009F1456">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9F1456" w:rsidRPr="0031144F" w:rsidRDefault="009F1456" w:rsidP="009F1456">
            <w:pPr>
              <w:rPr>
                <w:sz w:val="20"/>
                <w:szCs w:val="20"/>
              </w:rPr>
            </w:pPr>
            <w:r w:rsidRPr="0031144F">
              <w:rPr>
                <w:sz w:val="20"/>
                <w:szCs w:val="20"/>
              </w:rPr>
              <w:t xml:space="preserve">Проверка на </w:t>
            </w:r>
            <w:r>
              <w:rPr>
                <w:sz w:val="20"/>
                <w:szCs w:val="20"/>
              </w:rPr>
              <w:t xml:space="preserve">открита процедура </w:t>
            </w:r>
            <w:r w:rsidRPr="0031144F">
              <w:rPr>
                <w:sz w:val="20"/>
                <w:szCs w:val="20"/>
              </w:rPr>
              <w:t xml:space="preserve">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2</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Проект:  </w:t>
            </w:r>
          </w:p>
        </w:tc>
        <w:tc>
          <w:tcPr>
            <w:tcW w:w="5903" w:type="dxa"/>
          </w:tcPr>
          <w:p w:rsidR="009F1456" w:rsidRPr="0031144F" w:rsidRDefault="009F1456" w:rsidP="009F1456">
            <w:pPr>
              <w:rPr>
                <w:i/>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3</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Възложител: </w:t>
            </w:r>
          </w:p>
        </w:tc>
        <w:tc>
          <w:tcPr>
            <w:tcW w:w="5903" w:type="dxa"/>
          </w:tcPr>
          <w:p w:rsidR="009F1456" w:rsidRPr="0031144F" w:rsidRDefault="009F1456" w:rsidP="009F1456">
            <w:pPr>
              <w:jc w:val="both"/>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4</w:t>
            </w:r>
          </w:p>
        </w:tc>
        <w:tc>
          <w:tcPr>
            <w:tcW w:w="7505" w:type="dxa"/>
            <w:shd w:val="clear" w:color="auto" w:fill="CCFFCC"/>
          </w:tcPr>
          <w:p w:rsidR="009F1456" w:rsidRPr="000A7FDB" w:rsidRDefault="009F1456" w:rsidP="009F1456">
            <w:pPr>
              <w:rPr>
                <w:b/>
                <w:bCs/>
                <w:sz w:val="20"/>
                <w:szCs w:val="20"/>
              </w:rPr>
            </w:pPr>
            <w:r w:rsidRPr="000A7FDB">
              <w:rPr>
                <w:b/>
                <w:bCs/>
                <w:sz w:val="20"/>
                <w:szCs w:val="20"/>
              </w:rPr>
              <w:t>Номер на поръчката в РОП:</w:t>
            </w:r>
          </w:p>
        </w:tc>
        <w:tc>
          <w:tcPr>
            <w:tcW w:w="5903" w:type="dxa"/>
          </w:tcPr>
          <w:p w:rsidR="009F1456" w:rsidRPr="0031144F" w:rsidRDefault="009F1456" w:rsidP="009F1456">
            <w:pPr>
              <w:jc w:val="both"/>
              <w:rPr>
                <w:sz w:val="20"/>
                <w:szCs w:val="20"/>
              </w:rPr>
            </w:pPr>
            <w:r w:rsidRPr="0031144F">
              <w:rPr>
                <w:bCs/>
                <w:sz w:val="20"/>
                <w:szCs w:val="20"/>
              </w:rPr>
              <w:t>nnnnn-yyyy-xxxx</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5</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Решение за откриване:</w:t>
            </w:r>
          </w:p>
        </w:tc>
        <w:tc>
          <w:tcPr>
            <w:tcW w:w="5903" w:type="dxa"/>
          </w:tcPr>
          <w:p w:rsidR="009F1456" w:rsidRPr="005D3F00" w:rsidRDefault="009F1456" w:rsidP="009F1456">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6</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9F1456" w:rsidRPr="0031144F" w:rsidRDefault="009F1456" w:rsidP="009F1456">
            <w:pPr>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7</w:t>
            </w:r>
          </w:p>
        </w:tc>
        <w:tc>
          <w:tcPr>
            <w:tcW w:w="7505" w:type="dxa"/>
            <w:shd w:val="clear" w:color="auto" w:fill="CCFFCC"/>
          </w:tcPr>
          <w:p w:rsidR="009F1456" w:rsidRPr="000A7FDB" w:rsidRDefault="009F1456" w:rsidP="009F1456">
            <w:pPr>
              <w:rPr>
                <w:b/>
                <w:bCs/>
                <w:sz w:val="20"/>
                <w:szCs w:val="20"/>
              </w:rPr>
            </w:pPr>
            <w:r w:rsidRPr="000A7FDB">
              <w:rPr>
                <w:b/>
                <w:bCs/>
                <w:sz w:val="20"/>
                <w:szCs w:val="20"/>
              </w:rPr>
              <w:t>Акт, с който е приключила процедурата:</w:t>
            </w:r>
          </w:p>
        </w:tc>
        <w:tc>
          <w:tcPr>
            <w:tcW w:w="5903" w:type="dxa"/>
          </w:tcPr>
          <w:p w:rsidR="009F1456" w:rsidRPr="0031144F" w:rsidRDefault="009F1456" w:rsidP="009F1456">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9F1456" w:rsidRPr="000A7FDB" w:rsidTr="00FD636E">
        <w:tc>
          <w:tcPr>
            <w:tcW w:w="416" w:type="dxa"/>
            <w:shd w:val="clear" w:color="auto" w:fill="CCFFCC"/>
          </w:tcPr>
          <w:p w:rsidR="009F1456" w:rsidRPr="000A7FDB" w:rsidRDefault="009F1456" w:rsidP="009F1456">
            <w:pPr>
              <w:rPr>
                <w:b/>
                <w:bCs/>
                <w:iCs/>
                <w:sz w:val="20"/>
                <w:szCs w:val="20"/>
              </w:rPr>
            </w:pPr>
            <w:r w:rsidRPr="000A7FDB">
              <w:rPr>
                <w:b/>
                <w:bCs/>
                <w:iCs/>
                <w:sz w:val="20"/>
                <w:szCs w:val="20"/>
              </w:rPr>
              <w:t>8</w:t>
            </w:r>
          </w:p>
        </w:tc>
        <w:tc>
          <w:tcPr>
            <w:tcW w:w="7505" w:type="dxa"/>
            <w:shd w:val="clear" w:color="auto" w:fill="CCFFCC"/>
          </w:tcPr>
          <w:p w:rsidR="009F1456" w:rsidRPr="000A7FDB" w:rsidRDefault="009F1456" w:rsidP="009F1456">
            <w:pPr>
              <w:rPr>
                <w:b/>
                <w:bCs/>
                <w:sz w:val="20"/>
                <w:szCs w:val="20"/>
              </w:rPr>
            </w:pPr>
            <w:r w:rsidRPr="000A7FDB">
              <w:rPr>
                <w:b/>
                <w:bCs/>
                <w:iCs/>
                <w:sz w:val="20"/>
                <w:szCs w:val="20"/>
              </w:rPr>
              <w:t>Актове на АОП 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p>
        </w:tc>
        <w:tc>
          <w:tcPr>
            <w:tcW w:w="5903" w:type="dxa"/>
          </w:tcPr>
          <w:p w:rsidR="009F1456" w:rsidRPr="005D3F00" w:rsidRDefault="009F1456" w:rsidP="009F1456">
            <w:pPr>
              <w:rPr>
                <w:sz w:val="20"/>
                <w:szCs w:val="20"/>
              </w:rPr>
            </w:pPr>
            <w:r w:rsidRPr="005D3F00">
              <w:rPr>
                <w:bCs/>
                <w:iCs/>
                <w:sz w:val="20"/>
                <w:szCs w:val="20"/>
              </w:rPr>
              <w:t>номер, дата на становището на АОП</w:t>
            </w:r>
          </w:p>
        </w:tc>
      </w:tr>
      <w:tr w:rsidR="009F1456" w:rsidRPr="000A7FDB" w:rsidTr="00FD636E">
        <w:tc>
          <w:tcPr>
            <w:tcW w:w="416" w:type="dxa"/>
            <w:shd w:val="clear" w:color="auto" w:fill="CCFFCC"/>
          </w:tcPr>
          <w:p w:rsidR="009F1456" w:rsidRPr="00F872AE" w:rsidRDefault="009F1456" w:rsidP="009F1456">
            <w:pPr>
              <w:rPr>
                <w:b/>
                <w:bCs/>
                <w:iCs/>
                <w:sz w:val="20"/>
                <w:szCs w:val="20"/>
                <w:lang w:val="en-US"/>
              </w:rPr>
            </w:pPr>
            <w:r>
              <w:rPr>
                <w:b/>
                <w:bCs/>
                <w:iCs/>
                <w:sz w:val="20"/>
                <w:szCs w:val="20"/>
                <w:lang w:val="en-US"/>
              </w:rPr>
              <w:t>9</w:t>
            </w:r>
          </w:p>
        </w:tc>
        <w:tc>
          <w:tcPr>
            <w:tcW w:w="7505" w:type="dxa"/>
            <w:shd w:val="clear" w:color="auto" w:fill="CCFFCC"/>
          </w:tcPr>
          <w:p w:rsidR="009F1456" w:rsidRPr="000A7FDB" w:rsidRDefault="009F1456" w:rsidP="009F1456">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Pr>
                <w:b/>
                <w:bCs/>
                <w:iCs/>
                <w:sz w:val="20"/>
                <w:szCs w:val="20"/>
              </w:rPr>
              <w:t xml:space="preserve">ЗВО и </w:t>
            </w:r>
            <w:r w:rsidRPr="00F872AE">
              <w:rPr>
                <w:b/>
                <w:bCs/>
                <w:iCs/>
                <w:sz w:val="20"/>
                <w:szCs w:val="20"/>
              </w:rPr>
              <w:t xml:space="preserve">др.): </w:t>
            </w:r>
          </w:p>
        </w:tc>
        <w:tc>
          <w:tcPr>
            <w:tcW w:w="5903" w:type="dxa"/>
          </w:tcPr>
          <w:p w:rsidR="009F1456" w:rsidRPr="00AE54D1" w:rsidRDefault="009F1456" w:rsidP="009F1456">
            <w:pPr>
              <w:rPr>
                <w:sz w:val="20"/>
                <w:szCs w:val="20"/>
              </w:rPr>
            </w:pPr>
            <w:r w:rsidRPr="00AE54D1">
              <w:rPr>
                <w:sz w:val="20"/>
                <w:szCs w:val="20"/>
                <w:lang w:eastAsia="fr-FR"/>
              </w:rPr>
              <w:t>номер, дата и издател на доклада, свързан с проверяваната процедура</w:t>
            </w:r>
          </w:p>
        </w:tc>
      </w:tr>
      <w:tr w:rsidR="009F1456" w:rsidRPr="000A7FDB" w:rsidTr="00FD636E">
        <w:tc>
          <w:tcPr>
            <w:tcW w:w="416" w:type="dxa"/>
            <w:shd w:val="clear" w:color="auto" w:fill="CCFFCC"/>
          </w:tcPr>
          <w:p w:rsidR="009F1456" w:rsidRPr="00F872AE" w:rsidRDefault="009F1456" w:rsidP="009F1456">
            <w:pPr>
              <w:rPr>
                <w:b/>
                <w:sz w:val="20"/>
                <w:szCs w:val="20"/>
                <w:lang w:val="en-US" w:eastAsia="fr-FR"/>
              </w:rPr>
            </w:pPr>
            <w:r>
              <w:rPr>
                <w:b/>
                <w:sz w:val="20"/>
                <w:szCs w:val="20"/>
                <w:lang w:val="en-US" w:eastAsia="fr-FR"/>
              </w:rPr>
              <w:t>10</w:t>
            </w:r>
          </w:p>
        </w:tc>
        <w:tc>
          <w:tcPr>
            <w:tcW w:w="7505" w:type="dxa"/>
            <w:shd w:val="clear" w:color="auto" w:fill="CCFFCC"/>
          </w:tcPr>
          <w:p w:rsidR="009F1456" w:rsidRPr="000A7FDB" w:rsidRDefault="009F1456" w:rsidP="009F1456">
            <w:pPr>
              <w:rPr>
                <w:b/>
                <w:bCs/>
                <w:sz w:val="20"/>
                <w:szCs w:val="20"/>
              </w:rPr>
            </w:pPr>
            <w:r w:rsidRPr="000A7FDB">
              <w:rPr>
                <w:b/>
                <w:sz w:val="20"/>
                <w:szCs w:val="20"/>
                <w:lang w:eastAsia="fr-FR"/>
              </w:rPr>
              <w:t xml:space="preserve">Актове на КЗК и ВАС: </w:t>
            </w:r>
          </w:p>
        </w:tc>
        <w:tc>
          <w:tcPr>
            <w:tcW w:w="5903" w:type="dxa"/>
          </w:tcPr>
          <w:p w:rsidR="009F1456" w:rsidRPr="00AE54D1" w:rsidRDefault="009F1456" w:rsidP="009F1456">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55006F" w:rsidP="00862585">
      <w:pPr>
        <w:numPr>
          <w:ilvl w:val="0"/>
          <w:numId w:val="12"/>
        </w:numPr>
        <w:tabs>
          <w:tab w:val="clear" w:pos="720"/>
          <w:tab w:val="num" w:pos="785"/>
        </w:tabs>
        <w:ind w:left="785"/>
        <w:rPr>
          <w:bCs/>
          <w:sz w:val="16"/>
          <w:szCs w:val="16"/>
        </w:rPr>
      </w:pPr>
      <w:r>
        <w:rPr>
          <w:bCs/>
          <w:sz w:val="16"/>
          <w:szCs w:val="16"/>
        </w:rPr>
        <w:t>о</w:t>
      </w:r>
      <w:r w:rsidR="001C25AC" w:rsidRPr="001C25AC">
        <w:rPr>
          <w:bCs/>
          <w:sz w:val="16"/>
          <w:szCs w:val="16"/>
        </w:rPr>
        <w:t>бявления</w:t>
      </w:r>
      <w:r>
        <w:rPr>
          <w:bCs/>
          <w:sz w:val="16"/>
          <w:szCs w:val="16"/>
        </w:rPr>
        <w:t xml:space="preserve"> за предварителна информация </w:t>
      </w:r>
      <w:r w:rsidR="001C25AC" w:rsidRPr="001C25AC">
        <w:rPr>
          <w:bCs/>
          <w:sz w:val="16"/>
          <w:szCs w:val="16"/>
        </w:rPr>
        <w:t>(ако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lastRenderedPageBreak/>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 xml:space="preserve">актове на АОП по </w:t>
      </w:r>
      <w:r w:rsidR="0055006F">
        <w:rPr>
          <w:bCs/>
          <w:sz w:val="16"/>
          <w:szCs w:val="16"/>
        </w:rPr>
        <w:t xml:space="preserve">чл.229, ал.1, т.8 и т.14 и чл.232 от ЗОП </w:t>
      </w:r>
      <w:r w:rsidRPr="001C25AC">
        <w:rPr>
          <w:bCs/>
          <w:sz w:val="16"/>
          <w:szCs w:val="16"/>
        </w:rPr>
        <w:t>(ако има такива),</w:t>
      </w:r>
    </w:p>
    <w:p w:rsidR="001C25AC" w:rsidRPr="001C25AC" w:rsidRDefault="0055006F" w:rsidP="0055006F">
      <w:pPr>
        <w:numPr>
          <w:ilvl w:val="0"/>
          <w:numId w:val="12"/>
        </w:numPr>
        <w:rPr>
          <w:bCs/>
          <w:sz w:val="16"/>
          <w:szCs w:val="16"/>
        </w:rPr>
      </w:pPr>
      <w:r>
        <w:rPr>
          <w:bCs/>
          <w:sz w:val="16"/>
          <w:szCs w:val="16"/>
        </w:rPr>
        <w:t xml:space="preserve">решение </w:t>
      </w:r>
      <w:r w:rsidRPr="0055006F">
        <w:rPr>
          <w:bCs/>
          <w:sz w:val="16"/>
          <w:szCs w:val="16"/>
        </w:rPr>
        <w:t xml:space="preserve">за одобряване на обявление за изменение или допълнителна информация </w:t>
      </w:r>
      <w:r w:rsidR="001C25AC" w:rsidRPr="001C25AC">
        <w:rPr>
          <w:bCs/>
          <w:sz w:val="16"/>
          <w:szCs w:val="16"/>
        </w:rPr>
        <w:t>(ако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Установените относими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1C25AC" w:rsidRDefault="001C25AC" w:rsidP="001C25AC">
      <w:pPr>
        <w:jc w:val="both"/>
        <w:rPr>
          <w:b/>
          <w:bCs/>
          <w:sz w:val="16"/>
          <w:szCs w:val="16"/>
        </w:rPr>
      </w:pPr>
      <w:r w:rsidRPr="001C25AC">
        <w:rPr>
          <w:b/>
          <w:bCs/>
          <w:sz w:val="16"/>
          <w:szCs w:val="16"/>
        </w:rPr>
        <w:t>ІI. ЗА НАЧАЛНИКА НА ОТДЕЛ „КОП“</w:t>
      </w:r>
    </w:p>
    <w:p w:rsidR="001C25AC" w:rsidRPr="001C25AC" w:rsidRDefault="001C25AC" w:rsidP="001C25AC">
      <w:pPr>
        <w:jc w:val="both"/>
        <w:rPr>
          <w:bCs/>
          <w:sz w:val="16"/>
          <w:szCs w:val="16"/>
        </w:rPr>
      </w:pPr>
      <w:r w:rsidRPr="001C25AC">
        <w:rPr>
          <w:bCs/>
          <w:sz w:val="16"/>
          <w:szCs w:val="16"/>
        </w:rPr>
        <w:t>Началника на отдел „КОП“ извършва преглед на контролния лист (КЛ) и документите за поръчката и потвърждава, че:</w:t>
      </w:r>
    </w:p>
    <w:p w:rsidR="001C25AC" w:rsidRPr="001C25AC" w:rsidRDefault="001C25AC" w:rsidP="001C25AC">
      <w:pPr>
        <w:jc w:val="both"/>
        <w:rPr>
          <w:bCs/>
          <w:sz w:val="16"/>
          <w:szCs w:val="16"/>
        </w:rPr>
      </w:pPr>
      <w:r w:rsidRPr="001C25AC">
        <w:rPr>
          <w:bCs/>
          <w:sz w:val="16"/>
          <w:szCs w:val="16"/>
        </w:rPr>
        <w:t xml:space="preserve">1. Експертът е попълнил: общата информация за поръчката, </w:t>
      </w:r>
      <w:r w:rsidRPr="001C25AC">
        <w:rPr>
          <w:sz w:val="16"/>
          <w:szCs w:val="16"/>
        </w:rPr>
        <w:t>колона „Да/Не/НП” за всички въпроси</w:t>
      </w:r>
      <w:r w:rsidRPr="001C25AC">
        <w:rPr>
          <w:bCs/>
          <w:sz w:val="16"/>
          <w:szCs w:val="16"/>
        </w:rPr>
        <w:t>;</w:t>
      </w:r>
    </w:p>
    <w:p w:rsidR="001C25AC" w:rsidRPr="001C25AC" w:rsidRDefault="001C25AC" w:rsidP="001C25AC">
      <w:pPr>
        <w:jc w:val="both"/>
        <w:rPr>
          <w:sz w:val="16"/>
          <w:szCs w:val="16"/>
        </w:rPr>
      </w:pPr>
      <w:r w:rsidRPr="001C25AC">
        <w:rPr>
          <w:bCs/>
          <w:sz w:val="16"/>
          <w:szCs w:val="16"/>
        </w:rPr>
        <w:t>2. Установените отклонения експертът е документирал в колона „</w:t>
      </w:r>
      <w:r w:rsidRPr="001C25AC">
        <w:rPr>
          <w:sz w:val="16"/>
          <w:szCs w:val="16"/>
        </w:rPr>
        <w:t>Коментари/Референции” в съответствие с изискванията по-горе;</w:t>
      </w:r>
    </w:p>
    <w:p w:rsidR="001C25AC" w:rsidRPr="001C25AC" w:rsidRDefault="001C25AC" w:rsidP="001C25AC">
      <w:pPr>
        <w:jc w:val="both"/>
        <w:rPr>
          <w:bCs/>
          <w:sz w:val="16"/>
          <w:szCs w:val="16"/>
        </w:rPr>
      </w:pPr>
      <w:r w:rsidRPr="001C25AC">
        <w:rPr>
          <w:sz w:val="16"/>
          <w:szCs w:val="16"/>
        </w:rPr>
        <w:t>3. О</w:t>
      </w:r>
      <w:r w:rsidRPr="001C25AC">
        <w:rPr>
          <w:bCs/>
          <w:sz w:val="16"/>
          <w:szCs w:val="16"/>
        </w:rPr>
        <w:t>тклоненията се подкрепят от събраните доказателства;</w:t>
      </w:r>
    </w:p>
    <w:p w:rsidR="001C25AC" w:rsidRPr="001C25AC" w:rsidRDefault="001C25AC" w:rsidP="001C25AC">
      <w:pPr>
        <w:jc w:val="both"/>
        <w:rPr>
          <w:bCs/>
          <w:sz w:val="16"/>
          <w:szCs w:val="16"/>
        </w:rPr>
      </w:pPr>
      <w:r w:rsidRPr="001C25AC">
        <w:rPr>
          <w:bCs/>
          <w:sz w:val="16"/>
          <w:szCs w:val="16"/>
        </w:rPr>
        <w:t xml:space="preserve">4. Всички събрани доказателства са прикачени в досието (в електронен вид или на хартиен носител); </w:t>
      </w:r>
    </w:p>
    <w:p w:rsidR="001C25AC" w:rsidRPr="001C25AC" w:rsidRDefault="001C25AC" w:rsidP="001C25AC">
      <w:pPr>
        <w:jc w:val="both"/>
        <w:rPr>
          <w:bCs/>
          <w:sz w:val="16"/>
          <w:szCs w:val="16"/>
        </w:rPr>
      </w:pPr>
      <w:r w:rsidRPr="001C25AC">
        <w:rPr>
          <w:bCs/>
          <w:sz w:val="16"/>
          <w:szCs w:val="16"/>
        </w:rPr>
        <w:lastRenderedPageBreak/>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1C25AC" w:rsidRPr="001C25AC" w:rsidRDefault="001C25AC" w:rsidP="001C25AC">
      <w:pPr>
        <w:jc w:val="both"/>
        <w:rPr>
          <w:bCs/>
          <w:sz w:val="16"/>
          <w:szCs w:val="16"/>
        </w:rPr>
      </w:pPr>
      <w:r w:rsidRPr="001C25AC">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1C25AC" w:rsidRPr="001C25AC" w:rsidRDefault="001C25AC" w:rsidP="001C25AC">
      <w:pPr>
        <w:ind w:left="709" w:hanging="425"/>
        <w:jc w:val="both"/>
        <w:rPr>
          <w:sz w:val="20"/>
          <w:szCs w:val="20"/>
          <w:lang w:val="en-US" w:eastAsia="fr-FR"/>
        </w:rPr>
      </w:pPr>
    </w:p>
    <w:p w:rsidR="001C25AC" w:rsidRPr="001C25AC" w:rsidRDefault="001C25AC" w:rsidP="001C25AC">
      <w:pPr>
        <w:ind w:left="709" w:hanging="425"/>
        <w:jc w:val="both"/>
        <w:rPr>
          <w:sz w:val="20"/>
          <w:szCs w:val="20"/>
          <w:lang w:val="en-US"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1C25AC" w:rsidRPr="001C25AC" w:rsidRDefault="001C25AC" w:rsidP="001C25AC">
      <w:pPr>
        <w:jc w:val="both"/>
        <w:rPr>
          <w:bCs/>
          <w:sz w:val="16"/>
          <w:szCs w:val="16"/>
        </w:rPr>
      </w:pPr>
      <w:r w:rsidRPr="001C25AC">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lastRenderedPageBreak/>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rPr>
      </w:pPr>
    </w:p>
    <w:p w:rsidR="004D3827" w:rsidRPr="00E546CD" w:rsidRDefault="004D3827" w:rsidP="00F872AE">
      <w:pPr>
        <w:ind w:left="709" w:hanging="425"/>
        <w:jc w:val="both"/>
        <w:rPr>
          <w:bCs/>
          <w:sz w:val="16"/>
          <w:szCs w:val="16"/>
        </w:rPr>
      </w:pP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pPr w:leftFromText="141" w:rightFromText="141" w:vertAnchor="text" w:tblpX="392" w:tblpY="1"/>
        <w:tblOverlap w:val="neve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rsidTr="00C1104B">
        <w:trPr>
          <w:gridBefore w:val="1"/>
          <w:wBefore w:w="33" w:type="dxa"/>
          <w:trHeight w:val="523"/>
        </w:trPr>
        <w:tc>
          <w:tcPr>
            <w:tcW w:w="468" w:type="dxa"/>
            <w:gridSpan w:val="3"/>
            <w:shd w:val="clear" w:color="auto" w:fill="CCFFCC"/>
          </w:tcPr>
          <w:p w:rsidR="00171313" w:rsidRPr="008C2581" w:rsidRDefault="00171313" w:rsidP="00C1104B">
            <w:pPr>
              <w:outlineLvl w:val="1"/>
              <w:rPr>
                <w:b/>
                <w:bCs/>
                <w:iCs/>
                <w:sz w:val="20"/>
                <w:szCs w:val="20"/>
              </w:rPr>
            </w:pPr>
            <w:r w:rsidRPr="008C2581">
              <w:rPr>
                <w:b/>
                <w:bCs/>
                <w:iCs/>
                <w:sz w:val="20"/>
                <w:szCs w:val="20"/>
              </w:rPr>
              <w:t>№</w:t>
            </w:r>
          </w:p>
        </w:tc>
        <w:tc>
          <w:tcPr>
            <w:tcW w:w="7576" w:type="dxa"/>
            <w:shd w:val="clear" w:color="auto" w:fill="CCFFCC"/>
          </w:tcPr>
          <w:p w:rsidR="00171313" w:rsidRPr="00E942C0" w:rsidRDefault="00171313" w:rsidP="00C1104B">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rsidP="00C1104B">
            <w:pPr>
              <w:outlineLvl w:val="1"/>
              <w:rPr>
                <w:b/>
                <w:bCs/>
                <w:iCs/>
                <w:sz w:val="20"/>
                <w:szCs w:val="20"/>
              </w:rPr>
            </w:pPr>
            <w:r w:rsidRPr="00E942C0">
              <w:rPr>
                <w:b/>
                <w:bCs/>
                <w:iCs/>
                <w:sz w:val="20"/>
                <w:szCs w:val="20"/>
              </w:rPr>
              <w:t>Да/Не/НП</w:t>
            </w:r>
          </w:p>
        </w:tc>
        <w:tc>
          <w:tcPr>
            <w:tcW w:w="5106" w:type="dxa"/>
            <w:gridSpan w:val="2"/>
            <w:shd w:val="clear" w:color="auto" w:fill="CCFFCC"/>
          </w:tcPr>
          <w:p w:rsidR="00171313" w:rsidRPr="00CA3D30" w:rsidRDefault="00171313" w:rsidP="00C1104B">
            <w:pPr>
              <w:jc w:val="center"/>
              <w:outlineLvl w:val="1"/>
              <w:rPr>
                <w:b/>
                <w:bCs/>
                <w:iCs/>
                <w:sz w:val="20"/>
                <w:szCs w:val="20"/>
              </w:rPr>
            </w:pPr>
            <w:r w:rsidRPr="00CA3D30">
              <w:rPr>
                <w:b/>
                <w:bCs/>
                <w:iCs/>
                <w:sz w:val="20"/>
                <w:szCs w:val="20"/>
              </w:rPr>
              <w:t>Коментар/Референция</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r w:rsidR="00E2611D">
              <w:rPr>
                <w:b/>
                <w:bCs/>
                <w:sz w:val="20"/>
                <w:szCs w:val="20"/>
              </w:rPr>
              <w:t xml:space="preserve"> (проверка за потенциални нарушения по т.1-12 от Наредбата) </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I.1. Обявяване на процедурата</w:t>
            </w:r>
          </w:p>
        </w:tc>
      </w:tr>
      <w:tr w:rsidR="002D140A" w:rsidRPr="000A7FDB" w:rsidTr="00C1104B">
        <w:trPr>
          <w:gridBefore w:val="1"/>
          <w:wBefore w:w="33" w:type="dxa"/>
          <w:trHeight w:val="458"/>
        </w:trPr>
        <w:tc>
          <w:tcPr>
            <w:tcW w:w="468" w:type="dxa"/>
            <w:gridSpan w:val="3"/>
          </w:tcPr>
          <w:p w:rsidR="002D140A" w:rsidRPr="000A7FDB" w:rsidRDefault="00A36E9C" w:rsidP="00C1104B">
            <w:pPr>
              <w:pStyle w:val="Heading2"/>
              <w:keepNext w:val="0"/>
              <w:rPr>
                <w:b w:val="0"/>
                <w:bCs/>
                <w:i w:val="0"/>
                <w:iCs/>
                <w:sz w:val="20"/>
              </w:rPr>
            </w:pPr>
            <w:r w:rsidRPr="000A7FDB">
              <w:rPr>
                <w:b w:val="0"/>
                <w:bCs/>
                <w:i w:val="0"/>
                <w:iCs/>
                <w:sz w:val="20"/>
              </w:rPr>
              <w:lastRenderedPageBreak/>
              <w:t>1</w:t>
            </w:r>
            <w:r w:rsidR="00863189">
              <w:rPr>
                <w:b w:val="0"/>
                <w:bCs/>
                <w:i w:val="0"/>
                <w:iCs/>
                <w:sz w:val="20"/>
              </w:rPr>
              <w:t>4</w:t>
            </w:r>
          </w:p>
        </w:tc>
        <w:tc>
          <w:tcPr>
            <w:tcW w:w="7576" w:type="dxa"/>
            <w:noWrap/>
          </w:tcPr>
          <w:p w:rsidR="002D140A" w:rsidRPr="00FA7D4A" w:rsidRDefault="00DA6C16" w:rsidP="00C1104B">
            <w:pPr>
              <w:jc w:val="both"/>
              <w:rPr>
                <w:b/>
                <w:sz w:val="20"/>
                <w:szCs w:val="20"/>
                <w:lang w:eastAsia="fr-FR"/>
              </w:rPr>
            </w:pPr>
            <w:r w:rsidRPr="00FA7D4A">
              <w:rPr>
                <w:b/>
                <w:sz w:val="20"/>
                <w:szCs w:val="20"/>
                <w:lang w:eastAsia="fr-FR"/>
              </w:rPr>
              <w:t xml:space="preserve">Законосъобразен </w:t>
            </w:r>
            <w:r w:rsidR="00A20098" w:rsidRPr="00FA7D4A">
              <w:rPr>
                <w:b/>
                <w:sz w:val="20"/>
                <w:szCs w:val="20"/>
                <w:lang w:eastAsia="fr-FR"/>
              </w:rPr>
              <w:t>ли е приложеният ред за възлагане?</w:t>
            </w:r>
          </w:p>
          <w:p w:rsidR="002D140A" w:rsidRPr="00FA7D4A" w:rsidRDefault="00DA6C16" w:rsidP="00C1104B">
            <w:pPr>
              <w:jc w:val="both"/>
              <w:rPr>
                <w:b/>
                <w:sz w:val="20"/>
                <w:szCs w:val="20"/>
                <w:lang w:eastAsia="fr-FR"/>
              </w:rPr>
            </w:pPr>
            <w:r w:rsidRPr="00FA7D4A">
              <w:rPr>
                <w:b/>
                <w:sz w:val="20"/>
                <w:szCs w:val="20"/>
                <w:lang w:eastAsia="fr-FR"/>
              </w:rPr>
              <w:t xml:space="preserve">Спазени </w:t>
            </w:r>
            <w:r w:rsidR="00A20098" w:rsidRPr="00FA7D4A">
              <w:rPr>
                <w:b/>
                <w:sz w:val="20"/>
                <w:szCs w:val="20"/>
                <w:lang w:eastAsia="fr-FR"/>
              </w:rPr>
              <w:t xml:space="preserve">ли са правилата за определяне на прогнозната стойност на поръчката, включително на </w:t>
            </w:r>
            <w:r w:rsidR="000D19B6" w:rsidRPr="00FA7D4A">
              <w:rPr>
                <w:b/>
                <w:sz w:val="20"/>
                <w:szCs w:val="20"/>
                <w:lang w:val="en-GB" w:eastAsia="fr-FR"/>
              </w:rPr>
              <w:t xml:space="preserve">чл. </w:t>
            </w:r>
            <w:r w:rsidR="000D19B6" w:rsidRPr="00FA7D4A">
              <w:rPr>
                <w:b/>
                <w:sz w:val="20"/>
                <w:szCs w:val="20"/>
                <w:lang w:val="ru-RU" w:eastAsia="fr-FR"/>
              </w:rPr>
              <w:t>2</w:t>
            </w:r>
            <w:r w:rsidR="000D19B6" w:rsidRPr="00FA7D4A">
              <w:rPr>
                <w:b/>
                <w:sz w:val="20"/>
                <w:szCs w:val="20"/>
                <w:lang w:val="en-GB" w:eastAsia="fr-FR"/>
              </w:rPr>
              <w:t>1, ал. 4</w:t>
            </w:r>
            <w:r w:rsidR="000D19B6" w:rsidRPr="00FA7D4A">
              <w:rPr>
                <w:b/>
                <w:sz w:val="20"/>
                <w:szCs w:val="20"/>
                <w:lang w:val="ru-RU" w:eastAsia="fr-FR"/>
              </w:rPr>
              <w:t xml:space="preserve">, </w:t>
            </w:r>
            <w:r w:rsidR="000D19B6" w:rsidRPr="00FA7D4A">
              <w:rPr>
                <w:b/>
                <w:sz w:val="20"/>
                <w:szCs w:val="20"/>
                <w:lang w:val="en-US" w:eastAsia="fr-FR"/>
              </w:rPr>
              <w:t>a</w:t>
            </w:r>
            <w:r w:rsidR="000D19B6" w:rsidRPr="00FA7D4A">
              <w:rPr>
                <w:b/>
                <w:sz w:val="20"/>
                <w:szCs w:val="20"/>
                <w:lang w:val="en-GB" w:eastAsia="fr-FR"/>
              </w:rPr>
              <w:t>л.5</w:t>
            </w:r>
            <w:r w:rsidR="000D19B6" w:rsidRPr="00FA7D4A">
              <w:rPr>
                <w:b/>
                <w:sz w:val="20"/>
                <w:szCs w:val="20"/>
                <w:lang w:eastAsia="fr-FR"/>
              </w:rPr>
              <w:t xml:space="preserve"> </w:t>
            </w:r>
            <w:r w:rsidR="000D19B6" w:rsidRPr="00FA7D4A">
              <w:rPr>
                <w:b/>
                <w:sz w:val="20"/>
                <w:szCs w:val="20"/>
                <w:lang w:val="en-GB" w:eastAsia="fr-FR"/>
              </w:rPr>
              <w:t>и ал.15 и ал.16 от ЗОП</w:t>
            </w:r>
            <w:r w:rsidR="00A20098" w:rsidRPr="00FA7D4A">
              <w:rPr>
                <w:b/>
                <w:sz w:val="20"/>
                <w:szCs w:val="20"/>
                <w:lang w:eastAsia="fr-FR"/>
              </w:rPr>
              <w:t>?</w:t>
            </w:r>
          </w:p>
          <w:p w:rsidR="002D140A" w:rsidRPr="00AC2F22" w:rsidRDefault="002D140A" w:rsidP="00C1104B">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rsidR="002D140A" w:rsidRPr="000A7FDB" w:rsidRDefault="002D140A" w:rsidP="00C1104B">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rsidR="002D140A" w:rsidRPr="000A7FDB" w:rsidRDefault="002D140A" w:rsidP="00C1104B">
            <w:pPr>
              <w:rPr>
                <w:b/>
                <w:color w:val="333399"/>
                <w:sz w:val="20"/>
                <w:szCs w:val="20"/>
              </w:rPr>
            </w:pPr>
            <w:r w:rsidRPr="000A7FDB">
              <w:rPr>
                <w:b/>
                <w:color w:val="333399"/>
                <w:sz w:val="20"/>
                <w:szCs w:val="20"/>
              </w:rPr>
              <w:t>т. 1 или 2 от Насоките</w:t>
            </w:r>
            <w:r w:rsidR="00A81734">
              <w:rPr>
                <w:b/>
                <w:color w:val="333399"/>
                <w:sz w:val="20"/>
                <w:szCs w:val="20"/>
              </w:rPr>
              <w:t>/</w:t>
            </w:r>
            <w:r w:rsidR="00A5702F">
              <w:rPr>
                <w:b/>
                <w:color w:val="333399"/>
                <w:sz w:val="20"/>
                <w:szCs w:val="20"/>
              </w:rPr>
              <w:t xml:space="preserve"> </w:t>
            </w:r>
            <w:r w:rsidR="00A81734" w:rsidRPr="00676270">
              <w:rPr>
                <w:b/>
                <w:color w:val="FF0000"/>
                <w:sz w:val="20"/>
                <w:szCs w:val="20"/>
              </w:rPr>
              <w:t>Наредба</w:t>
            </w:r>
            <w:r w:rsidR="00A5702F">
              <w:rPr>
                <w:b/>
                <w:color w:val="FF0000"/>
                <w:sz w:val="20"/>
                <w:szCs w:val="20"/>
              </w:rPr>
              <w:t>та</w:t>
            </w:r>
            <w:r w:rsidR="00A81734" w:rsidRPr="00676270">
              <w:rPr>
                <w:b/>
                <w:color w:val="FF0000"/>
                <w:sz w:val="20"/>
                <w:szCs w:val="20"/>
              </w:rPr>
              <w:t>, приложение</w:t>
            </w:r>
            <w:r w:rsidR="00A5702F">
              <w:rPr>
                <w:b/>
                <w:color w:val="FF0000"/>
                <w:sz w:val="20"/>
                <w:szCs w:val="20"/>
              </w:rPr>
              <w:t xml:space="preserve"> </w:t>
            </w:r>
            <w:r w:rsidR="00A81734" w:rsidRPr="00676270">
              <w:rPr>
                <w:b/>
                <w:color w:val="FF0000"/>
                <w:sz w:val="20"/>
                <w:szCs w:val="20"/>
              </w:rPr>
              <w:t>№1</w:t>
            </w:r>
          </w:p>
          <w:p w:rsidR="002D140A" w:rsidRPr="000A7FDB" w:rsidRDefault="002D140A" w:rsidP="00C1104B">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C1104B">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C1104B">
            <w:pPr>
              <w:outlineLvl w:val="1"/>
              <w:rPr>
                <w:b/>
                <w:color w:val="0000FF"/>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468" w:type="dxa"/>
            <w:gridSpan w:val="3"/>
          </w:tcPr>
          <w:p w:rsidR="002D140A" w:rsidRPr="000A7FDB" w:rsidRDefault="00CE4E12" w:rsidP="00C1104B">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rsidR="002D140A" w:rsidRPr="000A7FDB" w:rsidRDefault="00A20098" w:rsidP="00C1104B">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C1104B">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1C1203" w:rsidRPr="000A7FDB" w:rsidRDefault="00784B9B" w:rsidP="00C1104B">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C1104B">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C1104B">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C1104B">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rsidR="005201BC" w:rsidRDefault="005201BC" w:rsidP="00C1104B">
            <w:pPr>
              <w:jc w:val="both"/>
              <w:rPr>
                <w:bCs/>
                <w:sz w:val="20"/>
                <w:szCs w:val="20"/>
              </w:rPr>
            </w:pPr>
          </w:p>
          <w:p w:rsidR="004710DA" w:rsidRPr="00DA1755" w:rsidRDefault="00DA1755" w:rsidP="00C1104B">
            <w:pPr>
              <w:jc w:val="both"/>
              <w:rPr>
                <w:bCs/>
                <w:sz w:val="20"/>
                <w:szCs w:val="20"/>
              </w:rPr>
            </w:pPr>
            <w:r w:rsidRPr="00DA1755">
              <w:rPr>
                <w:bCs/>
                <w:sz w:val="20"/>
                <w:szCs w:val="20"/>
              </w:rPr>
              <w:t xml:space="preserve">Важно! </w:t>
            </w:r>
            <w:r w:rsidR="004710DA" w:rsidRPr="00DA1755">
              <w:rPr>
                <w:bCs/>
                <w:sz w:val="20"/>
                <w:szCs w:val="20"/>
              </w:rPr>
              <w:t>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2D140A" w:rsidRPr="000A7FDB" w:rsidRDefault="002D140A" w:rsidP="00C1104B">
            <w:pPr>
              <w:jc w:val="both"/>
              <w:rPr>
                <w:bCs/>
                <w:sz w:val="20"/>
                <w:szCs w:val="20"/>
              </w:rPr>
            </w:pPr>
            <w:r w:rsidRPr="000A7FDB">
              <w:rPr>
                <w:b/>
                <w:bCs/>
                <w:sz w:val="20"/>
                <w:szCs w:val="20"/>
              </w:rPr>
              <w:lastRenderedPageBreak/>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rsidR="002D140A" w:rsidRPr="00F32B4B" w:rsidRDefault="00EB6825" w:rsidP="00C1104B">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rsidR="002D140A" w:rsidRPr="005B2203" w:rsidRDefault="002D140A" w:rsidP="00C1104B">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rsidR="002D140A" w:rsidRPr="006B7210" w:rsidRDefault="002D140A" w:rsidP="00C1104B">
            <w:pPr>
              <w:jc w:val="both"/>
              <w:rPr>
                <w:b/>
                <w:color w:val="333399"/>
                <w:sz w:val="20"/>
                <w:szCs w:val="20"/>
              </w:rPr>
            </w:pPr>
            <w:r w:rsidRPr="006B7210">
              <w:rPr>
                <w:b/>
                <w:color w:val="333399"/>
                <w:sz w:val="20"/>
                <w:szCs w:val="20"/>
              </w:rPr>
              <w:t>т. 1 от  Насоките</w:t>
            </w:r>
            <w:r w:rsidR="00A5702F">
              <w:rPr>
                <w:b/>
                <w:color w:val="333399"/>
                <w:sz w:val="20"/>
                <w:szCs w:val="20"/>
              </w:rPr>
              <w:t>/ Наредбата, Приложение №1</w:t>
            </w:r>
            <w:r w:rsidRPr="006B7210">
              <w:rPr>
                <w:b/>
                <w:color w:val="333399"/>
                <w:sz w:val="20"/>
                <w:szCs w:val="20"/>
              </w:rPr>
              <w:t xml:space="preserve"> </w:t>
            </w:r>
          </w:p>
          <w:p w:rsidR="002D140A" w:rsidRPr="00DF02DE" w:rsidRDefault="002D140A" w:rsidP="00C1104B">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писма за изпращане до ДВ.</w:t>
            </w:r>
          </w:p>
          <w:p w:rsidR="00092758" w:rsidRPr="00767D48" w:rsidRDefault="00092758" w:rsidP="00C1104B">
            <w:pPr>
              <w:jc w:val="both"/>
              <w:rPr>
                <w:b/>
                <w:color w:val="548DD4"/>
                <w:sz w:val="20"/>
                <w:szCs w:val="20"/>
              </w:rPr>
            </w:pPr>
            <w:r w:rsidRPr="00767D48">
              <w:rPr>
                <w:b/>
                <w:color w:val="548DD4"/>
                <w:sz w:val="20"/>
                <w:szCs w:val="20"/>
              </w:rPr>
              <w:t>Използвайте таблица № 1</w:t>
            </w:r>
          </w:p>
          <w:p w:rsidR="002D140A" w:rsidRPr="00AC2F22" w:rsidRDefault="002D140A" w:rsidP="00C1104B">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DA6C16" w:rsidRPr="000A7FDB" w:rsidRDefault="00DA6C16" w:rsidP="00C1104B">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C1104B">
            <w:pPr>
              <w:outlineLvl w:val="1"/>
              <w:rPr>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13717" w:type="dxa"/>
            <w:gridSpan w:val="8"/>
          </w:tcPr>
          <w:p w:rsidR="002D140A" w:rsidRPr="000A7FDB" w:rsidDel="00DA1A75" w:rsidRDefault="002D140A" w:rsidP="00C1104B">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C1104B">
        <w:trPr>
          <w:gridBefore w:val="1"/>
          <w:wBefore w:w="33" w:type="dxa"/>
          <w:trHeight w:val="458"/>
        </w:trPr>
        <w:tc>
          <w:tcPr>
            <w:tcW w:w="422" w:type="dxa"/>
            <w:gridSpan w:val="2"/>
          </w:tcPr>
          <w:p w:rsidR="002D140A" w:rsidRPr="000A7FDB" w:rsidRDefault="00CE4E12" w:rsidP="00C1104B">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rsidR="002D140A" w:rsidRPr="000A7FDB" w:rsidRDefault="00A20098" w:rsidP="00C1104B">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C1104B">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w:t>
            </w:r>
          </w:p>
          <w:p w:rsidR="002D140A" w:rsidRPr="000A7FDB" w:rsidRDefault="002D140A" w:rsidP="00C1104B">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E93646" w:rsidRPr="00E93646" w:rsidRDefault="002D140A" w:rsidP="00C1104B">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r w:rsidR="00E93646">
              <w:rPr>
                <w:sz w:val="20"/>
                <w:szCs w:val="20"/>
              </w:rPr>
              <w:t xml:space="preserve">. </w:t>
            </w:r>
            <w:r w:rsidR="00E93646"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rsidR="00E93646" w:rsidRPr="00E93646" w:rsidRDefault="00E93646" w:rsidP="00C1104B">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rsidR="00E93646" w:rsidRPr="00E93646" w:rsidRDefault="00E93646" w:rsidP="00C1104B">
            <w:pPr>
              <w:jc w:val="both"/>
              <w:rPr>
                <w:sz w:val="20"/>
                <w:szCs w:val="20"/>
              </w:rPr>
            </w:pPr>
            <w:r w:rsidRPr="00E93646">
              <w:rPr>
                <w:sz w:val="20"/>
                <w:szCs w:val="20"/>
              </w:rPr>
              <w:t>2. включва цялата информация по част А, раздел I от приложение № 4.</w:t>
            </w:r>
          </w:p>
          <w:p w:rsidR="00E93646" w:rsidRPr="00E93646" w:rsidRDefault="00E93646" w:rsidP="00C1104B">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rsidR="00E93646" w:rsidRPr="00E93646" w:rsidRDefault="00E93646" w:rsidP="00C1104B">
            <w:pPr>
              <w:jc w:val="both"/>
              <w:rPr>
                <w:sz w:val="20"/>
                <w:szCs w:val="20"/>
              </w:rPr>
            </w:pPr>
            <w:r w:rsidRPr="00E93646">
              <w:rPr>
                <w:sz w:val="20"/>
                <w:szCs w:val="20"/>
              </w:rPr>
              <w:lastRenderedPageBreak/>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rsidR="002D140A" w:rsidRPr="000A7FDB" w:rsidRDefault="00E93646" w:rsidP="00C1104B">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rsidR="002D140A" w:rsidRPr="000A7FDB" w:rsidRDefault="002D140A" w:rsidP="00C1104B">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rsidR="002D140A" w:rsidRPr="000A7FDB" w:rsidRDefault="002D140A" w:rsidP="00C1104B">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A5702F">
              <w:rPr>
                <w:b/>
                <w:color w:val="333399"/>
                <w:sz w:val="20"/>
                <w:szCs w:val="20"/>
              </w:rPr>
              <w:t>/</w:t>
            </w:r>
            <w:r w:rsidRPr="000A7FDB">
              <w:rPr>
                <w:b/>
                <w:color w:val="333399"/>
                <w:sz w:val="20"/>
                <w:szCs w:val="20"/>
              </w:rPr>
              <w:t xml:space="preserve"> </w:t>
            </w:r>
            <w:r w:rsidR="00A5702F" w:rsidRPr="00A5702F">
              <w:rPr>
                <w:b/>
                <w:color w:val="333399"/>
                <w:sz w:val="20"/>
                <w:szCs w:val="20"/>
              </w:rPr>
              <w:t>Наредбата, Приложение №1</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0A4AB5">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C1104B">
            <w:pPr>
              <w:jc w:val="both"/>
              <w:rPr>
                <w:b/>
                <w:color w:val="548DD4"/>
                <w:sz w:val="20"/>
                <w:szCs w:val="20"/>
              </w:rPr>
            </w:pPr>
            <w:r w:rsidRPr="000A7FDB">
              <w:rPr>
                <w:b/>
                <w:color w:val="548DD4"/>
                <w:sz w:val="20"/>
                <w:szCs w:val="20"/>
              </w:rPr>
              <w:t>Използвайте таблица № 1</w:t>
            </w:r>
          </w:p>
          <w:p w:rsidR="002D140A" w:rsidRPr="000A7FDB" w:rsidRDefault="002D140A" w:rsidP="00C1104B">
            <w:pPr>
              <w:outlineLvl w:val="1"/>
              <w:rPr>
                <w:color w:val="008000"/>
                <w:sz w:val="20"/>
                <w:szCs w:val="20"/>
              </w:rPr>
            </w:pPr>
            <w:r w:rsidRPr="000A7FDB">
              <w:rPr>
                <w:color w:val="008000"/>
                <w:sz w:val="20"/>
                <w:szCs w:val="20"/>
              </w:rPr>
              <w:t>Анализирайте:</w:t>
            </w:r>
          </w:p>
          <w:p w:rsidR="002D140A" w:rsidRPr="000A7FDB" w:rsidRDefault="002D140A" w:rsidP="00C1104B">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C1104B">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rsidP="00C1104B">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C1104B">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rsidR="002D140A" w:rsidRPr="000A7FDB" w:rsidRDefault="002D140A" w:rsidP="00C1104B">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C1104B">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rsidR="002D140A" w:rsidRPr="000A7FDB" w:rsidRDefault="002D140A" w:rsidP="00C1104B">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C1104B">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0127F6" w:rsidRPr="000A7FDB" w:rsidRDefault="002D140A" w:rsidP="00C1104B">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73166E" w:rsidRPr="000A7FDB" w:rsidTr="00C1104B">
        <w:trPr>
          <w:gridBefore w:val="1"/>
          <w:wBefore w:w="33" w:type="dxa"/>
          <w:trHeight w:val="458"/>
        </w:trPr>
        <w:tc>
          <w:tcPr>
            <w:tcW w:w="422" w:type="dxa"/>
            <w:gridSpan w:val="2"/>
          </w:tcPr>
          <w:p w:rsidR="0073166E" w:rsidRPr="006F2840" w:rsidRDefault="00CE4E12" w:rsidP="00C1104B">
            <w:pPr>
              <w:pStyle w:val="Heading2"/>
              <w:keepNext w:val="0"/>
              <w:rPr>
                <w:b w:val="0"/>
                <w:bCs/>
                <w:i w:val="0"/>
                <w:iCs/>
                <w:sz w:val="20"/>
                <w:lang w:val="en-US"/>
              </w:rPr>
            </w:pPr>
            <w:r w:rsidRPr="000A7FDB">
              <w:rPr>
                <w:b w:val="0"/>
                <w:bCs/>
                <w:i w:val="0"/>
                <w:iCs/>
                <w:sz w:val="20"/>
              </w:rPr>
              <w:lastRenderedPageBreak/>
              <w:t>1</w:t>
            </w:r>
            <w:r w:rsidR="006F2840">
              <w:rPr>
                <w:b w:val="0"/>
                <w:bCs/>
                <w:i w:val="0"/>
                <w:iCs/>
                <w:sz w:val="20"/>
                <w:lang w:val="en-US"/>
              </w:rPr>
              <w:t>7</w:t>
            </w:r>
          </w:p>
        </w:tc>
        <w:tc>
          <w:tcPr>
            <w:tcW w:w="7622" w:type="dxa"/>
            <w:gridSpan w:val="2"/>
            <w:noWrap/>
          </w:tcPr>
          <w:p w:rsidR="0073166E" w:rsidRPr="000A7FDB" w:rsidRDefault="0073166E" w:rsidP="00C1104B">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C1104B">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rsidR="00863189" w:rsidRDefault="00F51436" w:rsidP="00C1104B">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rsidR="0073166E" w:rsidRPr="002A39E0" w:rsidRDefault="0073166E" w:rsidP="00C1104B">
            <w:pPr>
              <w:rPr>
                <w:b/>
                <w:color w:val="333399"/>
                <w:sz w:val="20"/>
                <w:szCs w:val="20"/>
              </w:rPr>
            </w:pPr>
            <w:r w:rsidRPr="002A39E0">
              <w:rPr>
                <w:b/>
                <w:color w:val="333399"/>
                <w:sz w:val="20"/>
                <w:szCs w:val="20"/>
              </w:rPr>
              <w:t>т. 4 от  Насоките</w:t>
            </w:r>
            <w:r w:rsidR="00A5702F" w:rsidRPr="00A5702F">
              <w:rPr>
                <w:b/>
                <w:color w:val="333399"/>
                <w:sz w:val="20"/>
                <w:szCs w:val="20"/>
              </w:rPr>
              <w:t>/ Наредбата, Приложение №1</w:t>
            </w:r>
            <w:r w:rsidRPr="002A39E0">
              <w:rPr>
                <w:b/>
                <w:color w:val="333399"/>
                <w:sz w:val="20"/>
                <w:szCs w:val="20"/>
              </w:rPr>
              <w:t xml:space="preserve"> </w:t>
            </w:r>
          </w:p>
          <w:p w:rsidR="0073166E" w:rsidRPr="000A7FDB" w:rsidRDefault="0073166E"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C1104B">
            <w:pPr>
              <w:outlineLvl w:val="1"/>
              <w:rPr>
                <w:color w:val="008000"/>
                <w:sz w:val="20"/>
                <w:szCs w:val="20"/>
              </w:rPr>
            </w:pPr>
            <w:r w:rsidRPr="000A7FDB">
              <w:rPr>
                <w:color w:val="008000"/>
                <w:sz w:val="20"/>
                <w:szCs w:val="20"/>
              </w:rPr>
              <w:t>Анализирайте:</w:t>
            </w:r>
          </w:p>
          <w:p w:rsidR="008F31D9" w:rsidRPr="000A7FDB" w:rsidRDefault="0073166E" w:rsidP="00C1104B">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C1104B">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C1104B">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C1104B">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C1104B">
            <w:pPr>
              <w:jc w:val="both"/>
              <w:rPr>
                <w:color w:val="008000"/>
                <w:sz w:val="20"/>
                <w:szCs w:val="20"/>
              </w:rPr>
            </w:pPr>
            <w:r w:rsidRPr="000A7FDB">
              <w:rPr>
                <w:color w:val="008000"/>
                <w:sz w:val="20"/>
                <w:szCs w:val="20"/>
              </w:rPr>
              <w:t xml:space="preserve">При съотношение по-малко от 80 % между срока за получаване на офертите и срока за </w:t>
            </w:r>
            <w:r w:rsidR="008962BE">
              <w:rPr>
                <w:color w:val="008000"/>
                <w:sz w:val="20"/>
                <w:szCs w:val="20"/>
              </w:rPr>
              <w:t>достъп до</w:t>
            </w:r>
            <w:r w:rsidRPr="000A7FDB">
              <w:rPr>
                <w:color w:val="008000"/>
                <w:sz w:val="20"/>
                <w:szCs w:val="20"/>
              </w:rPr>
              <w:t xml:space="preserve">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C1104B">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C1104B">
            <w:pPr>
              <w:outlineLvl w:val="1"/>
              <w:rPr>
                <w:sz w:val="20"/>
                <w:szCs w:val="20"/>
              </w:rPr>
            </w:pPr>
          </w:p>
        </w:tc>
        <w:tc>
          <w:tcPr>
            <w:tcW w:w="5106" w:type="dxa"/>
            <w:gridSpan w:val="2"/>
          </w:tcPr>
          <w:p w:rsidR="005E6E48" w:rsidRPr="000A7FDB" w:rsidRDefault="005E6E48" w:rsidP="00C1104B">
            <w:pPr>
              <w:jc w:val="both"/>
              <w:outlineLvl w:val="1"/>
              <w:rPr>
                <w:sz w:val="20"/>
                <w:szCs w:val="20"/>
              </w:rPr>
            </w:pPr>
          </w:p>
        </w:tc>
      </w:tr>
      <w:tr w:rsidR="002D140A" w:rsidRPr="000A7FDB" w:rsidTr="00C1104B">
        <w:trPr>
          <w:gridBefore w:val="1"/>
          <w:wBefore w:w="33" w:type="dxa"/>
          <w:trHeight w:val="458"/>
        </w:trPr>
        <w:tc>
          <w:tcPr>
            <w:tcW w:w="422" w:type="dxa"/>
            <w:gridSpan w:val="2"/>
          </w:tcPr>
          <w:p w:rsidR="002D140A" w:rsidRPr="000A7FDB" w:rsidDel="00CE1FF6" w:rsidRDefault="00CE4E12" w:rsidP="00C1104B">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rsidR="008A1999" w:rsidRPr="000A7FDB" w:rsidRDefault="00A20098" w:rsidP="00C1104B">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rsidP="00C1104B">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rsidP="00C1104B">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w:t>
            </w:r>
            <w:r w:rsidR="008A1999" w:rsidRPr="000A7FDB">
              <w:rPr>
                <w:b/>
                <w:sz w:val="20"/>
                <w:szCs w:val="20"/>
              </w:rPr>
              <w:t xml:space="preserve"> и</w:t>
            </w:r>
          </w:p>
          <w:p w:rsidR="002D140A" w:rsidRPr="00767D48" w:rsidRDefault="008A1999" w:rsidP="00C1104B">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3218C4" w:rsidRPr="000A7FDB" w:rsidRDefault="002D140A" w:rsidP="00C1104B">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решение за промяна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rsidR="002D140A" w:rsidRPr="000A7FDB" w:rsidRDefault="002D140A" w:rsidP="00C1104B">
            <w:pPr>
              <w:jc w:val="both"/>
              <w:rPr>
                <w:sz w:val="20"/>
                <w:szCs w:val="20"/>
              </w:rPr>
            </w:pPr>
            <w:r w:rsidRPr="000A7FDB">
              <w:rPr>
                <w:b/>
                <w:sz w:val="20"/>
                <w:szCs w:val="20"/>
              </w:rPr>
              <w:lastRenderedPageBreak/>
              <w:t>Внимание!</w:t>
            </w:r>
          </w:p>
          <w:p w:rsidR="002D140A" w:rsidRPr="000A7FDB" w:rsidRDefault="002D140A" w:rsidP="00C1104B">
            <w:pPr>
              <w:jc w:val="both"/>
              <w:rPr>
                <w:sz w:val="20"/>
                <w:szCs w:val="20"/>
              </w:rPr>
            </w:pPr>
            <w:r w:rsidRPr="000A7FDB">
              <w:rPr>
                <w:sz w:val="20"/>
                <w:szCs w:val="20"/>
              </w:rPr>
              <w:t xml:space="preserve">Актът, с който се прави промяната, е </w:t>
            </w:r>
            <w:r w:rsidR="00A11624" w:rsidRPr="00A11624">
              <w:rPr>
                <w:sz w:val="20"/>
                <w:szCs w:val="20"/>
              </w:rPr>
              <w:t>р</w:t>
            </w:r>
            <w:r w:rsidR="00FC0026" w:rsidRPr="00FC0026">
              <w:rPr>
                <w:sz w:val="20"/>
                <w:szCs w:val="20"/>
              </w:rPr>
              <w:t>ешение</w:t>
            </w:r>
            <w:r w:rsidR="00FC0026">
              <w:rPr>
                <w:sz w:val="20"/>
                <w:szCs w:val="20"/>
              </w:rPr>
              <w:t>то</w:t>
            </w:r>
            <w:r w:rsidR="00FC0026" w:rsidRPr="00FC0026">
              <w:rPr>
                <w:sz w:val="20"/>
                <w:szCs w:val="20"/>
              </w:rPr>
              <w:t xml:space="preserve"> за одобряване на обявление за изменение или за допълнителна информация</w:t>
            </w:r>
            <w:r w:rsidR="00477A06">
              <w:rPr>
                <w:sz w:val="20"/>
                <w:szCs w:val="20"/>
              </w:rPr>
              <w:t>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rsidR="002D140A" w:rsidRPr="000A7FDB" w:rsidRDefault="002D140A" w:rsidP="00C1104B">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0833E3" w:rsidRDefault="002D140A" w:rsidP="00C1104B">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w:t>
            </w:r>
            <w:r w:rsidR="00FC0026" w:rsidRPr="00FC0026">
              <w:rPr>
                <w:sz w:val="20"/>
                <w:szCs w:val="20"/>
              </w:rPr>
              <w:t xml:space="preserve">за одобряване на обявление за изменение или за допълнителна информация   </w:t>
            </w:r>
            <w:r w:rsidR="003218C4" w:rsidRPr="000A7FDB">
              <w:rPr>
                <w:sz w:val="20"/>
                <w:szCs w:val="20"/>
              </w:rPr>
              <w:t>се удължават и сроковете за провеждане на процедурата (срок за получаване на офертите, срок за</w:t>
            </w:r>
            <w:r w:rsidR="008962BE">
              <w:rPr>
                <w:sz w:val="20"/>
                <w:szCs w:val="20"/>
              </w:rPr>
              <w:t xml:space="preserve"> достъп</w:t>
            </w:r>
            <w:r w:rsidR="003218C4" w:rsidRPr="000A7FDB">
              <w:rPr>
                <w:sz w:val="20"/>
                <w:szCs w:val="20"/>
              </w:rPr>
              <w:t xml:space="preserve">/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p>
          <w:p w:rsidR="000A7FDB" w:rsidRPr="000833E3" w:rsidRDefault="000A7FDB" w:rsidP="00C1104B">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 xml:space="preserve">(ЧЛ.24, АЛ.1 ОТ </w:t>
            </w:r>
            <w:r w:rsidR="00A1005D">
              <w:rPr>
                <w:sz w:val="20"/>
                <w:szCs w:val="20"/>
                <w14:shadow w14:blurRad="50800" w14:dist="38100" w14:dir="2700000" w14:sx="100000" w14:sy="100000" w14:kx="0" w14:ky="0" w14:algn="tl">
                  <w14:srgbClr w14:val="000000">
                    <w14:alpha w14:val="60000"/>
                  </w14:srgbClr>
                </w14:shadow>
              </w:rPr>
              <w:t>ПП</w:t>
            </w:r>
            <w:r w:rsidR="0043534E">
              <w:rPr>
                <w:sz w:val="20"/>
                <w:szCs w:val="20"/>
                <w14:shadow w14:blurRad="50800" w14:dist="38100" w14:dir="2700000" w14:sx="100000" w14:sy="100000" w14:kx="0" w14:ky="0" w14:algn="tl">
                  <w14:srgbClr w14:val="000000">
                    <w14:alpha w14:val="60000"/>
                  </w14:srgbClr>
                </w14:shadow>
              </w:rPr>
              <w:t>ЗОП)</w:t>
            </w:r>
            <w:r w:rsidR="000833E3">
              <w:rPr>
                <w:lang w:val="en"/>
              </w:rPr>
              <w:t xml:space="preserve"> </w:t>
            </w:r>
          </w:p>
          <w:p w:rsidR="002D140A" w:rsidRDefault="002D140A" w:rsidP="00C1104B">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rsidR="00A1005D" w:rsidRDefault="00A1005D" w:rsidP="00C1104B">
            <w:pPr>
              <w:rPr>
                <w:b/>
                <w:color w:val="333399"/>
                <w:sz w:val="20"/>
                <w:szCs w:val="20"/>
              </w:rPr>
            </w:pPr>
          </w:p>
          <w:p w:rsidR="002D140A" w:rsidRPr="00F370DD" w:rsidRDefault="002D140A" w:rsidP="00C1104B">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w:t>
            </w:r>
            <w:r w:rsidR="00A5702F" w:rsidRPr="00A5702F">
              <w:rPr>
                <w:b/>
                <w:color w:val="333399"/>
                <w:sz w:val="20"/>
                <w:szCs w:val="20"/>
              </w:rPr>
              <w:t>/ Наредбата, Приложение №1</w:t>
            </w:r>
            <w:r w:rsidRPr="00F370DD">
              <w:rPr>
                <w:b/>
                <w:color w:val="333399"/>
                <w:sz w:val="20"/>
                <w:szCs w:val="20"/>
              </w:rPr>
              <w:t xml:space="preserve"> </w:t>
            </w:r>
          </w:p>
          <w:p w:rsidR="002D140A" w:rsidRPr="00F370DD" w:rsidRDefault="002D140A" w:rsidP="00C1104B">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C1104B">
            <w:pPr>
              <w:outlineLvl w:val="1"/>
              <w:rPr>
                <w:color w:val="008000"/>
                <w:sz w:val="20"/>
                <w:szCs w:val="20"/>
              </w:rPr>
            </w:pPr>
            <w:r w:rsidRPr="008C2581">
              <w:rPr>
                <w:color w:val="008000"/>
                <w:sz w:val="20"/>
                <w:szCs w:val="20"/>
              </w:rPr>
              <w:t>Анализирайте:</w:t>
            </w:r>
          </w:p>
          <w:p w:rsidR="002D140A" w:rsidRPr="000A7FDB" w:rsidRDefault="002D140A" w:rsidP="00C1104B">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C1104B">
            <w:pPr>
              <w:pStyle w:val="ListParagraph"/>
              <w:numPr>
                <w:ilvl w:val="0"/>
                <w:numId w:val="11"/>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C1104B">
            <w:pPr>
              <w:ind w:right="-48"/>
              <w:jc w:val="both"/>
              <w:outlineLvl w:val="1"/>
              <w:rPr>
                <w:sz w:val="20"/>
                <w:szCs w:val="20"/>
              </w:rPr>
            </w:pPr>
          </w:p>
        </w:tc>
        <w:tc>
          <w:tcPr>
            <w:tcW w:w="5106" w:type="dxa"/>
            <w:gridSpan w:val="2"/>
          </w:tcPr>
          <w:p w:rsidR="00D50E45" w:rsidRPr="00F32B4B" w:rsidRDefault="00D50E45" w:rsidP="00C1104B">
            <w:pPr>
              <w:jc w:val="both"/>
              <w:outlineLvl w:val="1"/>
              <w:rPr>
                <w:sz w:val="20"/>
                <w:szCs w:val="20"/>
              </w:rPr>
            </w:pPr>
          </w:p>
        </w:tc>
      </w:tr>
      <w:tr w:rsidR="00E60131" w:rsidRPr="000A7FDB" w:rsidTr="00C1104B">
        <w:trPr>
          <w:gridBefore w:val="1"/>
          <w:wBefore w:w="33" w:type="dxa"/>
          <w:trHeight w:val="458"/>
        </w:trPr>
        <w:tc>
          <w:tcPr>
            <w:tcW w:w="422" w:type="dxa"/>
            <w:gridSpan w:val="2"/>
          </w:tcPr>
          <w:p w:rsidR="00E60131" w:rsidRPr="000A7FDB" w:rsidRDefault="006F2840" w:rsidP="00C1104B">
            <w:pPr>
              <w:pStyle w:val="Heading2"/>
              <w:keepNext w:val="0"/>
              <w:jc w:val="both"/>
              <w:rPr>
                <w:b w:val="0"/>
                <w:bCs/>
                <w:i w:val="0"/>
                <w:iCs/>
                <w:sz w:val="20"/>
              </w:rPr>
            </w:pPr>
            <w:r>
              <w:rPr>
                <w:b w:val="0"/>
                <w:bCs/>
                <w:i w:val="0"/>
                <w:iCs/>
                <w:sz w:val="20"/>
              </w:rPr>
              <w:lastRenderedPageBreak/>
              <w:t>19</w:t>
            </w:r>
          </w:p>
        </w:tc>
        <w:tc>
          <w:tcPr>
            <w:tcW w:w="7622" w:type="dxa"/>
            <w:gridSpan w:val="2"/>
            <w:noWrap/>
          </w:tcPr>
          <w:p w:rsidR="00A42AF4" w:rsidRPr="000A7FDB" w:rsidRDefault="00A42AF4" w:rsidP="00C1104B">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rsidR="00BA6343" w:rsidRPr="000A7FDB" w:rsidRDefault="00BA6343" w:rsidP="00C1104B">
            <w:pPr>
              <w:jc w:val="both"/>
              <w:rPr>
                <w:sz w:val="20"/>
                <w:szCs w:val="20"/>
              </w:rPr>
            </w:pPr>
          </w:p>
          <w:p w:rsidR="008156C4" w:rsidRPr="00CA3D30" w:rsidRDefault="008156C4" w:rsidP="00C1104B">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Default="001C7C35" w:rsidP="00C1104B">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rsidR="000833E3" w:rsidRDefault="000833E3" w:rsidP="00C1104B">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rsidR="00752DA9" w:rsidRDefault="00752DA9" w:rsidP="00752DA9">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sidR="00FA76CE">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sidR="00FA76CE">
              <w:rPr>
                <w:b/>
                <w:sz w:val="20"/>
                <w:szCs w:val="20"/>
              </w:rPr>
              <w:t xml:space="preserve"> от ЗОП.</w:t>
            </w:r>
          </w:p>
          <w:p w:rsidR="00FA76CE" w:rsidRDefault="00FA76CE" w:rsidP="00752DA9">
            <w:pPr>
              <w:jc w:val="both"/>
              <w:rPr>
                <w:b/>
                <w:sz w:val="20"/>
                <w:szCs w:val="20"/>
              </w:rPr>
            </w:pPr>
          </w:p>
          <w:p w:rsidR="001F70F3" w:rsidRPr="001F70F3" w:rsidRDefault="00752DA9" w:rsidP="00C1104B">
            <w:pPr>
              <w:jc w:val="both"/>
              <w:rPr>
                <w:b/>
                <w:sz w:val="20"/>
                <w:szCs w:val="20"/>
              </w:rPr>
            </w:pPr>
            <w:r>
              <w:rPr>
                <w:b/>
                <w:sz w:val="20"/>
                <w:szCs w:val="20"/>
              </w:rPr>
              <w:t>Други о</w:t>
            </w:r>
            <w:r w:rsidR="001F70F3">
              <w:rPr>
                <w:b/>
                <w:sz w:val="20"/>
                <w:szCs w:val="20"/>
              </w:rPr>
              <w:t>с</w:t>
            </w:r>
            <w:r w:rsidR="001F70F3" w:rsidRPr="001F70F3">
              <w:rPr>
                <w:b/>
                <w:sz w:val="20"/>
                <w:szCs w:val="20"/>
              </w:rPr>
              <w:t>нов</w:t>
            </w:r>
            <w:r w:rsidR="001F70F3">
              <w:rPr>
                <w:b/>
                <w:sz w:val="20"/>
                <w:szCs w:val="20"/>
              </w:rPr>
              <w:t>ания за удължаване на сроковете са</w:t>
            </w:r>
            <w:r w:rsidR="001F70F3" w:rsidRPr="001F70F3">
              <w:rPr>
                <w:b/>
                <w:sz w:val="20"/>
                <w:szCs w:val="20"/>
              </w:rPr>
              <w:t>:</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използвано е съкращаване на сроковете за получаване на оферти;</w:t>
            </w:r>
          </w:p>
          <w:p w:rsidR="001F70F3" w:rsidRPr="001F70F3" w:rsidRDefault="001F70F3" w:rsidP="00C1104B">
            <w:pPr>
              <w:jc w:val="both"/>
              <w:rPr>
                <w:b/>
                <w:sz w:val="20"/>
                <w:szCs w:val="20"/>
              </w:rPr>
            </w:pPr>
          </w:p>
          <w:p w:rsidR="00FF02E2" w:rsidRDefault="001F70F3" w:rsidP="00C1104B">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rsidR="001C4CFA" w:rsidRDefault="00D80A61" w:rsidP="00C1104B">
            <w:pPr>
              <w:jc w:val="both"/>
              <w:rPr>
                <w:b/>
                <w:sz w:val="20"/>
                <w:szCs w:val="20"/>
              </w:rPr>
            </w:pPr>
            <w:r>
              <w:rPr>
                <w:b/>
                <w:sz w:val="20"/>
                <w:szCs w:val="20"/>
              </w:rPr>
              <w:t>(чл.44 и чл.45 от ЗОП)</w:t>
            </w:r>
          </w:p>
          <w:p w:rsidR="001C4CFA" w:rsidRPr="001C4CFA" w:rsidRDefault="001C4CFA" w:rsidP="00C1104B">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rsidR="001C4CFA" w:rsidRPr="001C4CFA" w:rsidRDefault="001C4CFA" w:rsidP="00C1104B">
            <w:pPr>
              <w:jc w:val="both"/>
              <w:rPr>
                <w:b/>
                <w:sz w:val="20"/>
                <w:szCs w:val="20"/>
              </w:rPr>
            </w:pPr>
            <w:r w:rsidRPr="001C4CFA">
              <w:rPr>
                <w:b/>
                <w:sz w:val="20"/>
                <w:szCs w:val="20"/>
              </w:rPr>
              <w:t>Възложителят може да удължи обявените срокове в процедурата, когато:</w:t>
            </w:r>
          </w:p>
          <w:p w:rsidR="001C4CFA" w:rsidRPr="001C4CFA" w:rsidRDefault="001C4CFA" w:rsidP="00C1104B">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rsidR="001C4CFA" w:rsidRDefault="001C4CFA" w:rsidP="00C1104B">
            <w:pPr>
              <w:jc w:val="both"/>
              <w:rPr>
                <w:b/>
                <w:sz w:val="20"/>
                <w:szCs w:val="20"/>
              </w:rPr>
            </w:pPr>
            <w:r w:rsidRPr="001C4CFA">
              <w:rPr>
                <w:b/>
                <w:sz w:val="20"/>
                <w:szCs w:val="20"/>
              </w:rPr>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sidR="00BC1984">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rsidR="001F70F3" w:rsidRPr="00CA3D30" w:rsidRDefault="001F70F3" w:rsidP="00C1104B">
            <w:pPr>
              <w:jc w:val="both"/>
              <w:rPr>
                <w:b/>
                <w:sz w:val="20"/>
                <w:szCs w:val="20"/>
              </w:rPr>
            </w:pPr>
          </w:p>
          <w:p w:rsidR="00F44DED" w:rsidRPr="00994B8F" w:rsidRDefault="00F44DED" w:rsidP="00C1104B">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C1104B">
            <w:pPr>
              <w:rPr>
                <w:b/>
                <w:color w:val="333399"/>
                <w:sz w:val="20"/>
                <w:szCs w:val="20"/>
              </w:rPr>
            </w:pPr>
            <w:r w:rsidRPr="00C13447">
              <w:rPr>
                <w:b/>
                <w:color w:val="333399"/>
                <w:sz w:val="20"/>
                <w:szCs w:val="20"/>
              </w:rPr>
              <w:t>т. 3, 4 и 5 от  Насоките</w:t>
            </w:r>
            <w:r w:rsidR="00A5702F" w:rsidRPr="00A5702F">
              <w:rPr>
                <w:b/>
                <w:color w:val="333399"/>
                <w:sz w:val="20"/>
                <w:szCs w:val="20"/>
              </w:rPr>
              <w:t>/ Наредбата, Приложение №1</w:t>
            </w:r>
          </w:p>
          <w:p w:rsidR="00F44DED" w:rsidRPr="00C13447" w:rsidRDefault="00F44DED" w:rsidP="00C1104B">
            <w:pPr>
              <w:jc w:val="both"/>
              <w:outlineLvl w:val="1"/>
              <w:rPr>
                <w:color w:val="008000"/>
                <w:sz w:val="20"/>
                <w:szCs w:val="20"/>
              </w:rPr>
            </w:pPr>
            <w:r w:rsidRPr="00C13447">
              <w:rPr>
                <w:color w:val="008000"/>
                <w:sz w:val="20"/>
                <w:szCs w:val="20"/>
              </w:rPr>
              <w:t>Анализирайте:</w:t>
            </w:r>
          </w:p>
          <w:p w:rsidR="00F44DED" w:rsidRPr="000A7FDB" w:rsidRDefault="00F44DED" w:rsidP="00C1104B">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C1104B">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C1104B">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C1104B">
            <w:pPr>
              <w:ind w:right="-48"/>
              <w:jc w:val="both"/>
              <w:outlineLvl w:val="1"/>
              <w:rPr>
                <w:b/>
                <w:sz w:val="20"/>
                <w:szCs w:val="20"/>
              </w:rPr>
            </w:pPr>
          </w:p>
        </w:tc>
        <w:tc>
          <w:tcPr>
            <w:tcW w:w="5106" w:type="dxa"/>
            <w:gridSpan w:val="2"/>
          </w:tcPr>
          <w:p w:rsidR="00D7080D" w:rsidRPr="000A7FDB" w:rsidRDefault="00D7080D" w:rsidP="00C1104B">
            <w:pPr>
              <w:jc w:val="both"/>
              <w:outlineLvl w:val="1"/>
              <w:rPr>
                <w:sz w:val="20"/>
                <w:szCs w:val="20"/>
              </w:rPr>
            </w:pPr>
          </w:p>
        </w:tc>
      </w:tr>
      <w:tr w:rsidR="002D140A" w:rsidRPr="000A7FDB" w:rsidTr="00C1104B">
        <w:trPr>
          <w:gridBefore w:val="1"/>
          <w:wBefore w:w="33" w:type="dxa"/>
          <w:trHeight w:val="363"/>
        </w:trPr>
        <w:tc>
          <w:tcPr>
            <w:tcW w:w="13717" w:type="dxa"/>
            <w:gridSpan w:val="8"/>
          </w:tcPr>
          <w:p w:rsidR="002D140A" w:rsidRPr="000A7FDB" w:rsidRDefault="002D140A" w:rsidP="00C1104B">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C1104B">
        <w:trPr>
          <w:gridBefore w:val="1"/>
          <w:wBefore w:w="33" w:type="dxa"/>
          <w:trHeight w:val="2149"/>
        </w:trPr>
        <w:tc>
          <w:tcPr>
            <w:tcW w:w="422" w:type="dxa"/>
            <w:gridSpan w:val="2"/>
          </w:tcPr>
          <w:p w:rsidR="002D140A" w:rsidRPr="000A7FDB" w:rsidRDefault="00457B1F" w:rsidP="00C1104B">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006C083D">
              <w:rPr>
                <w:b/>
                <w:sz w:val="20"/>
                <w:szCs w:val="20"/>
                <w:lang w:eastAsia="fr-FR"/>
              </w:rPr>
              <w:t xml:space="preserve"> </w:t>
            </w:r>
            <w:r w:rsidRPr="000A7FDB">
              <w:rPr>
                <w:b/>
                <w:sz w:val="20"/>
                <w:szCs w:val="20"/>
                <w:lang w:eastAsia="fr-FR"/>
              </w:rPr>
              <w:t>ЗОП:</w:t>
            </w:r>
          </w:p>
          <w:p w:rsidR="002D140A" w:rsidRPr="000A7FDB" w:rsidRDefault="003F4D2C" w:rsidP="00C1104B">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rsidR="00492792" w:rsidRPr="000A7FDB" w:rsidRDefault="00492792" w:rsidP="00C1104B">
            <w:pPr>
              <w:rPr>
                <w:b/>
                <w:color w:val="333399"/>
                <w:sz w:val="20"/>
                <w:szCs w:val="20"/>
              </w:rPr>
            </w:pPr>
            <w:r w:rsidRPr="000A7FDB">
              <w:rPr>
                <w:b/>
                <w:color w:val="333399"/>
                <w:sz w:val="20"/>
                <w:szCs w:val="20"/>
              </w:rPr>
              <w:t>т. 8 от  Насоките</w:t>
            </w:r>
            <w:r w:rsidR="00A5702F" w:rsidRPr="00A5702F">
              <w:rPr>
                <w:b/>
                <w:color w:val="333399"/>
                <w:sz w:val="20"/>
                <w:szCs w:val="20"/>
              </w:rPr>
              <w:t>/ Наредбата, Приложение №1</w:t>
            </w:r>
          </w:p>
          <w:p w:rsidR="00000FE6" w:rsidRPr="000A7FDB" w:rsidRDefault="00000FE6" w:rsidP="00C1104B">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C1104B">
            <w:pPr>
              <w:outlineLvl w:val="1"/>
              <w:rPr>
                <w:sz w:val="20"/>
                <w:szCs w:val="20"/>
              </w:rPr>
            </w:pPr>
          </w:p>
        </w:tc>
        <w:tc>
          <w:tcPr>
            <w:tcW w:w="5106" w:type="dxa"/>
            <w:gridSpan w:val="2"/>
          </w:tcPr>
          <w:p w:rsidR="003D4500" w:rsidRPr="000A7FDB" w:rsidRDefault="003D4500"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B5461"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r w:rsidR="00BA6D0D">
              <w:rPr>
                <w:b/>
                <w:sz w:val="20"/>
                <w:szCs w:val="20"/>
                <w:lang w:eastAsia="fr-FR"/>
              </w:rPr>
              <w:t>(ако е приложимо – съгласно чл.111, ал.1 ЗОП, Възложителят „може“ да изиска гаранция)</w:t>
            </w:r>
          </w:p>
          <w:p w:rsidR="002D140A" w:rsidRDefault="002D140A" w:rsidP="00C1104B">
            <w:pPr>
              <w:jc w:val="both"/>
              <w:rPr>
                <w:sz w:val="20"/>
                <w:szCs w:val="20"/>
                <w:lang w:eastAsia="fr-FR"/>
              </w:rPr>
            </w:pPr>
            <w:r w:rsidRPr="000A7FDB">
              <w:rPr>
                <w:sz w:val="20"/>
                <w:szCs w:val="20"/>
                <w:lang w:eastAsia="fr-FR"/>
              </w:rPr>
              <w:lastRenderedPageBreak/>
              <w:t>Гаранцията за изпълнение следва да не надвишава повече от 5 % от стойността на договора.</w:t>
            </w:r>
          </w:p>
          <w:p w:rsidR="000C1983" w:rsidRPr="000C1983" w:rsidRDefault="000C1983" w:rsidP="00C1104B">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rsidR="002D140A" w:rsidRDefault="002D140A" w:rsidP="00C1104B">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rsidR="0052516F" w:rsidRPr="000C1983" w:rsidRDefault="0052516F" w:rsidP="00C1104B">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2D140A" w:rsidRPr="008C2581" w:rsidRDefault="002D140A" w:rsidP="00C1104B">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от  Насоките</w:t>
            </w:r>
            <w:r w:rsidR="00A5702F" w:rsidRPr="00A5702F">
              <w:rPr>
                <w:b/>
                <w:color w:val="000080"/>
                <w:sz w:val="20"/>
                <w:szCs w:val="20"/>
              </w:rPr>
              <w:t>/ Наредбата, Приложение №1</w:t>
            </w:r>
            <w:r w:rsidRPr="00F370DD">
              <w:rPr>
                <w:b/>
                <w:color w:val="000080"/>
                <w:sz w:val="20"/>
                <w:szCs w:val="20"/>
              </w:rPr>
              <w:t xml:space="preserve"> </w:t>
            </w:r>
          </w:p>
          <w:p w:rsidR="002D140A" w:rsidRPr="00CA3D30" w:rsidRDefault="002D140A" w:rsidP="00C1104B">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rsidR="002D140A" w:rsidRPr="00F32B4B" w:rsidRDefault="002D140A" w:rsidP="00C1104B">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rsidR="002D140A" w:rsidRPr="00F32B4B" w:rsidRDefault="002D140A" w:rsidP="00C1104B">
            <w:pPr>
              <w:outlineLvl w:val="1"/>
              <w:rPr>
                <w:sz w:val="20"/>
                <w:szCs w:val="20"/>
              </w:rPr>
            </w:pPr>
          </w:p>
        </w:tc>
        <w:tc>
          <w:tcPr>
            <w:tcW w:w="5106" w:type="dxa"/>
            <w:gridSpan w:val="2"/>
          </w:tcPr>
          <w:p w:rsidR="00920EE5" w:rsidRPr="00F65465" w:rsidRDefault="00920EE5"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6F2840" w:rsidRDefault="00CE4E12" w:rsidP="00C1104B">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w:t>
            </w:r>
            <w:r w:rsidR="001D0FCF">
              <w:rPr>
                <w:b/>
                <w:sz w:val="20"/>
                <w:szCs w:val="20"/>
                <w:lang w:eastAsia="fr-FR"/>
              </w:rPr>
              <w:t xml:space="preserve"> за пропорционалност,</w:t>
            </w:r>
            <w:r w:rsidRPr="000A7FDB">
              <w:rPr>
                <w:b/>
                <w:sz w:val="20"/>
                <w:szCs w:val="20"/>
                <w:lang w:eastAsia="fr-FR"/>
              </w:rPr>
              <w:t xml:space="preserve">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rsidR="002D140A" w:rsidRPr="000A7FDB" w:rsidRDefault="002D140A" w:rsidP="00C1104B">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 xml:space="preserve">от ЗОП </w:t>
            </w:r>
            <w:r w:rsidR="00A06464" w:rsidRPr="00A06464">
              <w:rPr>
                <w:sz w:val="20"/>
                <w:szCs w:val="20"/>
                <w:lang w:eastAsia="fr-FR"/>
              </w:rPr>
              <w:t>и § 2,  т. 31, 53 и 54 от ДР на ЗОП.</w:t>
            </w:r>
            <w:r w:rsidRPr="000A7FDB">
              <w:rPr>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Default="002D140A" w:rsidP="00C1104B">
            <w:pPr>
              <w:jc w:val="both"/>
              <w:rPr>
                <w:sz w:val="20"/>
                <w:szCs w:val="20"/>
                <w:lang w:eastAsia="fr-FR"/>
              </w:rPr>
            </w:pPr>
            <w:r w:rsidRPr="000A7FDB">
              <w:rPr>
                <w:b/>
                <w:sz w:val="20"/>
                <w:szCs w:val="20"/>
                <w:lang w:eastAsia="fr-FR"/>
              </w:rPr>
              <w:lastRenderedPageBreak/>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27535C" w:rsidRPr="0027535C" w:rsidRDefault="0027535C" w:rsidP="00C1104B">
            <w:pPr>
              <w:jc w:val="both"/>
              <w:rPr>
                <w:sz w:val="20"/>
                <w:szCs w:val="20"/>
                <w:lang w:eastAsia="en-US"/>
              </w:rPr>
            </w:pPr>
            <w:r w:rsidRPr="0027535C">
              <w:rPr>
                <w:sz w:val="20"/>
                <w:szCs w:val="20"/>
                <w:lang w:eastAsia="fr-FR"/>
              </w:rPr>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2D140A" w:rsidRPr="000A7FDB" w:rsidRDefault="002D140A" w:rsidP="00C1104B">
            <w:pPr>
              <w:jc w:val="both"/>
              <w:rPr>
                <w:b/>
                <w:sz w:val="20"/>
                <w:szCs w:val="20"/>
                <w:lang w:eastAsia="fr-FR"/>
              </w:rPr>
            </w:pP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rsidP="00C1104B">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C1104B">
            <w:pPr>
              <w:outlineLvl w:val="1"/>
              <w:rPr>
                <w:sz w:val="20"/>
                <w:szCs w:val="20"/>
              </w:rPr>
            </w:pPr>
          </w:p>
        </w:tc>
        <w:tc>
          <w:tcPr>
            <w:tcW w:w="5106" w:type="dxa"/>
            <w:gridSpan w:val="2"/>
          </w:tcPr>
          <w:p w:rsidR="00955AE9" w:rsidRPr="000A7FDB" w:rsidRDefault="00955AE9"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rsidR="002D140A" w:rsidRPr="000A7FDB" w:rsidRDefault="002D140A" w:rsidP="00C1104B">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C1104B">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C1104B">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C952AF" w:rsidRDefault="00CE4E12" w:rsidP="00C1104B">
            <w:pPr>
              <w:pStyle w:val="Heading2"/>
              <w:keepNext w:val="0"/>
              <w:jc w:val="both"/>
              <w:rPr>
                <w:b w:val="0"/>
                <w:bCs/>
                <w:i w:val="0"/>
                <w:iCs/>
                <w:sz w:val="20"/>
              </w:rPr>
            </w:pPr>
            <w:r w:rsidRPr="000A7FDB">
              <w:rPr>
                <w:b w:val="0"/>
                <w:bCs/>
                <w:i w:val="0"/>
                <w:iCs/>
                <w:sz w:val="20"/>
              </w:rPr>
              <w:lastRenderedPageBreak/>
              <w:t>2</w:t>
            </w:r>
            <w:r w:rsidR="006F2840">
              <w:rPr>
                <w:b w:val="0"/>
                <w:bCs/>
                <w:i w:val="0"/>
                <w:iCs/>
                <w:sz w:val="20"/>
              </w:rPr>
              <w:t>4</w:t>
            </w:r>
          </w:p>
        </w:tc>
        <w:tc>
          <w:tcPr>
            <w:tcW w:w="7622" w:type="dxa"/>
            <w:gridSpan w:val="2"/>
            <w:noWrap/>
          </w:tcPr>
          <w:p w:rsidR="002D140A" w:rsidRPr="000A7FDB" w:rsidRDefault="002D140A" w:rsidP="00C1104B">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rsidR="002D140A" w:rsidRPr="00E31789" w:rsidRDefault="002D140A" w:rsidP="00C1104B">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rPr>
                <w:color w:val="FF0000"/>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rsidR="002D140A" w:rsidRPr="000A7FDB" w:rsidRDefault="006B739A" w:rsidP="00C1104B">
            <w:pPr>
              <w:jc w:val="both"/>
              <w:rPr>
                <w:b/>
                <w:sz w:val="20"/>
                <w:szCs w:val="20"/>
                <w:lang w:eastAsia="fr-FR"/>
              </w:rPr>
            </w:pPr>
            <w:r w:rsidRPr="000A7FDB">
              <w:rPr>
                <w:b/>
                <w:sz w:val="20"/>
                <w:szCs w:val="20"/>
                <w:lang w:eastAsia="fr-FR"/>
              </w:rPr>
              <w:t>Критериите за подбор (</w:t>
            </w:r>
            <w:r w:rsidR="001D0FCF">
              <w:rPr>
                <w:b/>
                <w:sz w:val="20"/>
                <w:szCs w:val="20"/>
                <w:lang w:eastAsia="fr-FR"/>
              </w:rPr>
              <w:t>изисквания за г</w:t>
            </w:r>
            <w:r w:rsidR="001D0FCF" w:rsidRPr="001D0FCF">
              <w:rPr>
                <w:b/>
                <w:sz w:val="20"/>
                <w:szCs w:val="20"/>
                <w:lang w:eastAsia="fr-FR"/>
              </w:rPr>
              <w:t>одност (правоспособност) за упражняване на професионална дейност</w:t>
            </w:r>
            <w:r w:rsidR="001D0FCF">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sidR="001D0FCF">
              <w:rPr>
                <w:b/>
                <w:sz w:val="20"/>
                <w:szCs w:val="20"/>
                <w:lang w:eastAsia="fr-FR"/>
              </w:rPr>
              <w:t>т</w:t>
            </w:r>
            <w:r w:rsidR="001D0FCF" w:rsidRPr="001D0FCF">
              <w:rPr>
                <w:b/>
                <w:sz w:val="20"/>
                <w:szCs w:val="20"/>
                <w:lang w:eastAsia="fr-FR"/>
              </w:rPr>
              <w:t>ехнически и професионални способности</w:t>
            </w:r>
            <w:r w:rsidRPr="000A7FDB">
              <w:rPr>
                <w:b/>
                <w:sz w:val="20"/>
                <w:szCs w:val="20"/>
                <w:lang w:eastAsia="fr-FR"/>
              </w:rPr>
              <w:t xml:space="preserve">) посочени ли са изчерпателно в обявлението за </w:t>
            </w:r>
            <w:r w:rsidR="002D140A" w:rsidRPr="000A7FDB">
              <w:rPr>
                <w:b/>
                <w:sz w:val="20"/>
                <w:szCs w:val="20"/>
                <w:lang w:eastAsia="fr-FR"/>
              </w:rPr>
              <w:t>ОП?</w:t>
            </w:r>
          </w:p>
          <w:p w:rsidR="002D140A" w:rsidRPr="000A7FDB" w:rsidRDefault="006B739A" w:rsidP="00C1104B">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C1104B">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rsidR="00C97126" w:rsidRPr="000A7FDB" w:rsidRDefault="002D140A" w:rsidP="00C1104B">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C1104B">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rsidR="002D140A" w:rsidRPr="000A7FDB" w:rsidRDefault="002D140A" w:rsidP="00C1104B">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C1104B">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r w:rsidR="00A5702F" w:rsidRPr="00A5702F">
              <w:rPr>
                <w:b/>
                <w:color w:val="000080"/>
                <w:sz w:val="20"/>
                <w:szCs w:val="20"/>
              </w:rPr>
              <w:t>/ Наредбата, Приложение №1</w:t>
            </w:r>
          </w:p>
          <w:p w:rsidR="00E85FF0" w:rsidRPr="000A7FDB" w:rsidRDefault="00C579D0" w:rsidP="00C1104B">
            <w:pPr>
              <w:rPr>
                <w:color w:val="008000"/>
                <w:sz w:val="20"/>
                <w:szCs w:val="20"/>
              </w:rPr>
            </w:pPr>
            <w:r w:rsidRPr="000A7FDB">
              <w:rPr>
                <w:b/>
                <w:color w:val="548DD4"/>
                <w:sz w:val="20"/>
                <w:szCs w:val="20"/>
              </w:rPr>
              <w:t>използвайте таблица № 2</w:t>
            </w:r>
          </w:p>
          <w:p w:rsidR="002D140A" w:rsidRPr="000A7FDB" w:rsidRDefault="002D140A" w:rsidP="00C1104B">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sidR="00A06464">
              <w:rPr>
                <w:color w:val="008000"/>
                <w:sz w:val="20"/>
                <w:szCs w:val="20"/>
              </w:rPr>
              <w:t>:</w:t>
            </w:r>
            <w:r w:rsidR="00C97126" w:rsidRPr="000A7FDB">
              <w:rPr>
                <w:color w:val="008000"/>
                <w:sz w:val="20"/>
                <w:szCs w:val="20"/>
              </w:rPr>
              <w:t xml:space="preserve"> относно изискванията към годността на участниците</w:t>
            </w:r>
            <w:r w:rsidR="00A06464">
              <w:rPr>
                <w:color w:val="008000"/>
                <w:sz w:val="20"/>
                <w:szCs w:val="20"/>
              </w:rPr>
              <w:t>-</w:t>
            </w:r>
            <w:r w:rsidR="00A06464" w:rsidRPr="000A7FDB">
              <w:rPr>
                <w:color w:val="008000"/>
                <w:sz w:val="20"/>
                <w:szCs w:val="20"/>
              </w:rPr>
              <w:t xml:space="preserve"> </w:t>
            </w:r>
            <w:r w:rsidR="00C97126" w:rsidRPr="000A7FDB">
              <w:rPr>
                <w:color w:val="008000"/>
                <w:sz w:val="20"/>
                <w:szCs w:val="20"/>
              </w:rPr>
              <w:t xml:space="preserve">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w:t>
            </w:r>
            <w:r w:rsidR="00C97126" w:rsidRPr="000A7FDB">
              <w:rPr>
                <w:color w:val="008000"/>
                <w:sz w:val="20"/>
                <w:szCs w:val="20"/>
              </w:rPr>
              <w:lastRenderedPageBreak/>
              <w:t>(несистематично),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0477F" w:rsidRPr="006A7B42" w:rsidRDefault="0020477F" w:rsidP="00C1104B">
            <w:pPr>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rsidR="002D140A" w:rsidRPr="000A7FDB" w:rsidRDefault="00C315BE" w:rsidP="00C1104B">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rsidR="002D140A" w:rsidRPr="000A7FDB" w:rsidRDefault="00460941" w:rsidP="00C1104B">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617381" w:rsidRDefault="002D140A" w:rsidP="00C1104B">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r w:rsidR="00617381">
              <w:rPr>
                <w:sz w:val="20"/>
                <w:szCs w:val="20"/>
                <w:lang w:eastAsia="fr-FR"/>
              </w:rPr>
              <w:t xml:space="preserve">Единствено се допуска изключение относно </w:t>
            </w:r>
            <w:r w:rsidR="00617381" w:rsidRPr="00617381">
              <w:rPr>
                <w:sz w:val="20"/>
                <w:szCs w:val="20"/>
                <w:lang w:eastAsia="fr-FR"/>
              </w:rPr>
              <w:t>организация</w:t>
            </w:r>
            <w:r w:rsidR="00617381">
              <w:rPr>
                <w:sz w:val="20"/>
                <w:szCs w:val="20"/>
                <w:lang w:eastAsia="fr-FR"/>
              </w:rPr>
              <w:t>та</w:t>
            </w:r>
            <w:r w:rsidR="00617381" w:rsidRPr="00617381">
              <w:rPr>
                <w:sz w:val="20"/>
                <w:szCs w:val="20"/>
                <w:lang w:eastAsia="fr-FR"/>
              </w:rPr>
              <w:t xml:space="preserve"> и професионална</w:t>
            </w:r>
            <w:r w:rsidR="00617381">
              <w:rPr>
                <w:sz w:val="20"/>
                <w:szCs w:val="20"/>
                <w:lang w:eastAsia="fr-FR"/>
              </w:rPr>
              <w:t>та</w:t>
            </w:r>
            <w:r w:rsidR="00617381" w:rsidRPr="00617381">
              <w:rPr>
                <w:sz w:val="20"/>
                <w:szCs w:val="20"/>
                <w:lang w:eastAsia="fr-FR"/>
              </w:rPr>
              <w:t xml:space="preserve">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w:t>
            </w:r>
            <w:r w:rsidR="00617381">
              <w:rPr>
                <w:sz w:val="20"/>
                <w:szCs w:val="20"/>
                <w:lang w:eastAsia="fr-FR"/>
              </w:rPr>
              <w:t xml:space="preserve"> (чл.70, ал.4, т.2 от ЗОП).</w:t>
            </w:r>
          </w:p>
          <w:p w:rsidR="002D140A" w:rsidRPr="00E942C0" w:rsidRDefault="002D140A" w:rsidP="00C1104B">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rsidR="002D140A" w:rsidRPr="00F32B4B" w:rsidRDefault="002D140A" w:rsidP="00C1104B">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2D140A" w:rsidRPr="00994B8F" w:rsidRDefault="002D140A" w:rsidP="00C1104B">
            <w:pPr>
              <w:rPr>
                <w:b/>
                <w:sz w:val="20"/>
                <w:szCs w:val="20"/>
                <w:lang w:eastAsia="fr-FR"/>
              </w:rPr>
            </w:pPr>
            <w:r w:rsidRPr="005B2203">
              <w:rPr>
                <w:b/>
                <w:color w:val="000080"/>
                <w:sz w:val="20"/>
                <w:szCs w:val="20"/>
              </w:rPr>
              <w:t xml:space="preserve">т. </w:t>
            </w:r>
            <w:r w:rsidR="00586BA3" w:rsidRPr="00353225">
              <w:rPr>
                <w:b/>
                <w:color w:val="000080"/>
                <w:sz w:val="20"/>
                <w:szCs w:val="20"/>
              </w:rPr>
              <w:t>9</w:t>
            </w:r>
            <w:r w:rsidR="00A5702F">
              <w:rPr>
                <w:b/>
                <w:color w:val="000080"/>
                <w:sz w:val="20"/>
                <w:szCs w:val="20"/>
              </w:rPr>
              <w:t xml:space="preserve"> от  Насоките</w:t>
            </w:r>
            <w:r w:rsidR="00A5702F" w:rsidRPr="00A5702F">
              <w:rPr>
                <w:b/>
                <w:color w:val="000080"/>
                <w:sz w:val="20"/>
                <w:szCs w:val="20"/>
              </w:rPr>
              <w:t>/ Наредбата, Приложение №1</w:t>
            </w:r>
          </w:p>
          <w:p w:rsidR="002D140A" w:rsidRPr="00AC2F22" w:rsidRDefault="002D140A" w:rsidP="00C1104B">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rsidR="003F4D0D" w:rsidRPr="000A7FDB" w:rsidRDefault="00BB0E30" w:rsidP="00C1104B">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C1104B">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C1104B">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w:t>
            </w:r>
            <w:r w:rsidR="00E77CBA" w:rsidRPr="00E77CBA">
              <w:rPr>
                <w:sz w:val="20"/>
                <w:szCs w:val="20"/>
              </w:rPr>
              <w:t xml:space="preserve"> годността (правоспособността) за упражняване на професионална дейност,</w:t>
            </w:r>
            <w:r w:rsidR="00933DF1">
              <w:rPr>
                <w:sz w:val="20"/>
                <w:szCs w:val="20"/>
              </w:rPr>
              <w:t xml:space="preserve"> финансовото и икономическо състояние на участниците, техните технически и </w:t>
            </w:r>
            <w:r w:rsidR="00E77CBA" w:rsidRPr="00E77CBA">
              <w:rPr>
                <w:sz w:val="20"/>
                <w:szCs w:val="20"/>
              </w:rPr>
              <w:t>професионални способности</w:t>
            </w:r>
            <w:r w:rsidR="00933DF1">
              <w:rPr>
                <w:sz w:val="20"/>
                <w:szCs w:val="20"/>
              </w:rPr>
              <w:t>)</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w:t>
            </w:r>
            <w:r w:rsidRPr="000A7FDB">
              <w:rPr>
                <w:sz w:val="20"/>
                <w:szCs w:val="20"/>
              </w:rPr>
              <w:lastRenderedPageBreak/>
              <w:t xml:space="preserve">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C1104B">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rsidR="0008309A" w:rsidRPr="000A7FDB" w:rsidRDefault="0008309A" w:rsidP="00C1104B">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026382" w:rsidRPr="001F38E2" w:rsidRDefault="00895A71" w:rsidP="00C1104B">
            <w:pPr>
              <w:jc w:val="both"/>
              <w:rPr>
                <w:color w:val="1F497D"/>
                <w:sz w:val="20"/>
                <w:szCs w:val="20"/>
              </w:rPr>
            </w:pPr>
            <w:r w:rsidRPr="00133734">
              <w:rPr>
                <w:b/>
                <w:sz w:val="20"/>
                <w:szCs w:val="20"/>
                <w:u w:val="single"/>
              </w:rPr>
              <w:t>ВАЖНО!</w:t>
            </w:r>
            <w:r w:rsidRPr="00767D48">
              <w:rPr>
                <w:b/>
                <w:sz w:val="20"/>
                <w:szCs w:val="20"/>
              </w:rPr>
              <w:t xml:space="preserve"> </w:t>
            </w:r>
          </w:p>
          <w:p w:rsidR="00026382" w:rsidRPr="001F38E2" w:rsidRDefault="00F370DD" w:rsidP="00C1104B">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A06464">
              <w:rPr>
                <w:b/>
                <w:color w:val="1F497D"/>
                <w:sz w:val="20"/>
                <w:szCs w:val="20"/>
              </w:rPr>
              <w:t xml:space="preserve"> ЗОП (</w:t>
            </w:r>
            <w:r w:rsidR="00F02846">
              <w:rPr>
                <w:b/>
                <w:color w:val="1F497D"/>
                <w:sz w:val="20"/>
                <w:szCs w:val="20"/>
              </w:rPr>
              <w:t xml:space="preserve"> чл.59, ал.3 от ЗОП</w:t>
            </w:r>
            <w:r w:rsidR="00A06464">
              <w:rPr>
                <w:b/>
                <w:color w:val="1F497D"/>
                <w:sz w:val="20"/>
                <w:szCs w:val="20"/>
              </w:rPr>
              <w:t>)</w:t>
            </w:r>
            <w:r w:rsidR="00F02846">
              <w:rPr>
                <w:b/>
                <w:color w:val="1F497D"/>
                <w:sz w:val="20"/>
                <w:szCs w:val="20"/>
              </w:rPr>
              <w:t>.</w:t>
            </w:r>
          </w:p>
          <w:p w:rsidR="002D140A" w:rsidRPr="000C1983" w:rsidRDefault="002D140A" w:rsidP="00C1104B">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rsidR="002D140A" w:rsidRPr="00F370DD" w:rsidRDefault="002D140A" w:rsidP="00C1104B">
            <w:pPr>
              <w:jc w:val="both"/>
              <w:rPr>
                <w:b/>
                <w:sz w:val="20"/>
                <w:szCs w:val="20"/>
              </w:rPr>
            </w:pPr>
          </w:p>
          <w:p w:rsidR="002D140A" w:rsidRPr="00F370DD" w:rsidRDefault="002D140A" w:rsidP="00C1104B">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C1104B">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от  Насоките</w:t>
            </w:r>
            <w:r w:rsidR="00A5702F" w:rsidRPr="00A5702F">
              <w:rPr>
                <w:b/>
                <w:color w:val="000080"/>
                <w:sz w:val="20"/>
                <w:szCs w:val="20"/>
              </w:rPr>
              <w:t>/ Наредбата, Приложение №1</w:t>
            </w:r>
            <w:r w:rsidRPr="008C2581">
              <w:rPr>
                <w:b/>
                <w:color w:val="000080"/>
                <w:sz w:val="20"/>
                <w:szCs w:val="20"/>
              </w:rPr>
              <w:t xml:space="preserve"> </w:t>
            </w:r>
          </w:p>
          <w:p w:rsidR="002D140A" w:rsidRPr="00E942C0" w:rsidRDefault="002D140A" w:rsidP="00C1104B">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C1104B">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C1104B">
            <w:pPr>
              <w:jc w:val="both"/>
              <w:outlineLvl w:val="1"/>
              <w:rPr>
                <w:sz w:val="20"/>
                <w:szCs w:val="20"/>
              </w:rPr>
            </w:pPr>
          </w:p>
        </w:tc>
        <w:tc>
          <w:tcPr>
            <w:tcW w:w="5106" w:type="dxa"/>
            <w:gridSpan w:val="2"/>
          </w:tcPr>
          <w:p w:rsidR="00DE5004" w:rsidRPr="00F32B4B" w:rsidRDefault="00DE5004" w:rsidP="00C1104B">
            <w:pPr>
              <w:rPr>
                <w:sz w:val="20"/>
                <w:szCs w:val="20"/>
              </w:rPr>
            </w:pPr>
          </w:p>
        </w:tc>
      </w:tr>
      <w:tr w:rsidR="002D140A" w:rsidRPr="000A7FDB" w:rsidTr="00C1104B">
        <w:trPr>
          <w:gridBefore w:val="1"/>
          <w:wBefore w:w="33" w:type="dxa"/>
          <w:trHeight w:val="270"/>
        </w:trPr>
        <w:tc>
          <w:tcPr>
            <w:tcW w:w="422" w:type="dxa"/>
            <w:gridSpan w:val="2"/>
            <w:shd w:val="clear" w:color="auto" w:fill="auto"/>
          </w:tcPr>
          <w:p w:rsidR="002D140A" w:rsidRPr="000A7FDB" w:rsidRDefault="006F28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rsidR="002D140A" w:rsidRPr="009837B4" w:rsidRDefault="00BB0E30" w:rsidP="00C1104B">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C1104B">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C1104B">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rsidR="0008309A" w:rsidRPr="009837B4" w:rsidRDefault="0008309A" w:rsidP="00C1104B">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rsidR="002D6A5C" w:rsidRPr="00133734" w:rsidRDefault="002D6A5C" w:rsidP="00C1104B">
            <w:pPr>
              <w:jc w:val="both"/>
              <w:rPr>
                <w:sz w:val="20"/>
                <w:szCs w:val="20"/>
              </w:rPr>
            </w:pPr>
            <w:r w:rsidRPr="00133734">
              <w:rPr>
                <w:b/>
                <w:sz w:val="20"/>
                <w:szCs w:val="20"/>
              </w:rPr>
              <w:t xml:space="preserve">ВАЖНО! </w:t>
            </w:r>
          </w:p>
          <w:p w:rsidR="002D6A5C" w:rsidRPr="00133734" w:rsidRDefault="0076440A" w:rsidP="00C1104B">
            <w:pPr>
              <w:jc w:val="both"/>
              <w:rPr>
                <w:sz w:val="20"/>
                <w:szCs w:val="20"/>
              </w:rPr>
            </w:pPr>
            <w:r w:rsidRPr="00133734">
              <w:rPr>
                <w:sz w:val="20"/>
                <w:szCs w:val="20"/>
              </w:rPr>
              <w:lastRenderedPageBreak/>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rsidR="002D140A" w:rsidRPr="00E31789" w:rsidRDefault="002D140A" w:rsidP="00C1104B">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rsidR="002D140A" w:rsidRPr="009837B4" w:rsidRDefault="002D140A" w:rsidP="00C1104B">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C1104B">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от  Насоките</w:t>
            </w:r>
            <w:r w:rsidR="00A5702F" w:rsidRPr="00A5702F">
              <w:rPr>
                <w:b/>
                <w:color w:val="000080"/>
                <w:sz w:val="20"/>
                <w:szCs w:val="20"/>
              </w:rPr>
              <w:t>/ Наредбата, Приложение №1</w:t>
            </w:r>
            <w:r w:rsidRPr="009837B4">
              <w:rPr>
                <w:b/>
                <w:color w:val="000080"/>
                <w:sz w:val="20"/>
                <w:szCs w:val="20"/>
              </w:rPr>
              <w:t xml:space="preserve"> </w:t>
            </w:r>
          </w:p>
          <w:p w:rsidR="002D140A" w:rsidRPr="009837B4" w:rsidRDefault="00C97126" w:rsidP="00C1104B">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rsidR="002D140A" w:rsidRPr="00767D48" w:rsidRDefault="002D140A" w:rsidP="00C1104B">
            <w:pPr>
              <w:jc w:val="both"/>
              <w:outlineLvl w:val="1"/>
              <w:rPr>
                <w:sz w:val="20"/>
                <w:szCs w:val="20"/>
              </w:rPr>
            </w:pPr>
          </w:p>
        </w:tc>
        <w:tc>
          <w:tcPr>
            <w:tcW w:w="5106" w:type="dxa"/>
            <w:gridSpan w:val="2"/>
          </w:tcPr>
          <w:p w:rsidR="00B9048C" w:rsidRPr="000A7FDB" w:rsidRDefault="00B9048C" w:rsidP="00C1104B">
            <w:pPr>
              <w:outlineLvl w:val="1"/>
              <w:rPr>
                <w:sz w:val="20"/>
                <w:szCs w:val="20"/>
              </w:rPr>
            </w:pPr>
          </w:p>
        </w:tc>
      </w:tr>
      <w:tr w:rsidR="002D140A" w:rsidRPr="000A7FDB" w:rsidTr="00C1104B">
        <w:trPr>
          <w:gridBefore w:val="1"/>
          <w:wBefore w:w="33" w:type="dxa"/>
          <w:trHeight w:val="550"/>
        </w:trPr>
        <w:tc>
          <w:tcPr>
            <w:tcW w:w="13717" w:type="dxa"/>
            <w:gridSpan w:val="8"/>
          </w:tcPr>
          <w:p w:rsidR="002D140A" w:rsidRPr="000A7FDB" w:rsidRDefault="002D140A" w:rsidP="00C1104B">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C1104B">
        <w:trPr>
          <w:gridBefore w:val="1"/>
          <w:wBefore w:w="33" w:type="dxa"/>
          <w:trHeight w:val="550"/>
        </w:trPr>
        <w:tc>
          <w:tcPr>
            <w:tcW w:w="13717" w:type="dxa"/>
            <w:gridSpan w:val="8"/>
          </w:tcPr>
          <w:p w:rsidR="002D140A" w:rsidRPr="000A7FDB" w:rsidDel="00D627D7" w:rsidRDefault="002D140A" w:rsidP="00C1104B">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C1104B">
        <w:trPr>
          <w:gridBefore w:val="1"/>
          <w:wBefore w:w="33" w:type="dxa"/>
          <w:trHeight w:val="270"/>
        </w:trPr>
        <w:tc>
          <w:tcPr>
            <w:tcW w:w="422" w:type="dxa"/>
            <w:gridSpan w:val="2"/>
          </w:tcPr>
          <w:p w:rsidR="00573425"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rsidR="00573425" w:rsidRPr="000A7FDB" w:rsidRDefault="00573425" w:rsidP="00C1104B">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C1104B">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w:t>
            </w:r>
            <w:r w:rsidR="003D65E3">
              <w:rPr>
                <w:sz w:val="20"/>
                <w:szCs w:val="20"/>
                <w:lang w:eastAsia="fr-FR"/>
              </w:rPr>
              <w:t xml:space="preserve">или 4 </w:t>
            </w:r>
            <w:r w:rsidR="00D22656">
              <w:rPr>
                <w:sz w:val="20"/>
                <w:szCs w:val="20"/>
                <w:lang w:eastAsia="fr-FR"/>
              </w:rPr>
              <w:t xml:space="preserve">дни при съкращаване на сроковете и при спешно възлагане </w:t>
            </w:r>
            <w:r w:rsidR="00B957A6">
              <w:rPr>
                <w:sz w:val="20"/>
                <w:szCs w:val="20"/>
                <w:lang w:eastAsia="fr-FR"/>
              </w:rPr>
              <w:t>(при съкращаване на сроковете се прилага чл.33, ал.2)</w:t>
            </w:r>
            <w:r w:rsidR="00D22656">
              <w:rPr>
                <w:sz w:val="20"/>
                <w:szCs w:val="20"/>
                <w:lang w:eastAsia="fr-FR"/>
              </w:rPr>
              <w:t>.</w:t>
            </w:r>
            <w:r w:rsidR="00B957A6">
              <w:rPr>
                <w:sz w:val="20"/>
                <w:szCs w:val="20"/>
                <w:lang w:eastAsia="fr-FR"/>
              </w:rPr>
              <w:t xml:space="preserve"> </w:t>
            </w:r>
            <w:r w:rsidR="00D22656" w:rsidRPr="00D22656">
              <w:rPr>
                <w:sz w:val="20"/>
                <w:szCs w:val="20"/>
                <w:lang w:eastAsia="fr-FR"/>
              </w:rPr>
              <w:t>Възложителят не предоставя разяснения, ако искането е постъпило след срока</w:t>
            </w:r>
            <w:r w:rsidR="003001EE">
              <w:rPr>
                <w:sz w:val="20"/>
                <w:szCs w:val="20"/>
                <w:lang w:eastAsia="fr-FR"/>
              </w:rPr>
              <w:t xml:space="preserve"> за подаване на искане за разяснения, а именно</w:t>
            </w:r>
            <w:r w:rsidR="00D22656">
              <w:rPr>
                <w:sz w:val="20"/>
                <w:szCs w:val="20"/>
                <w:lang w:eastAsia="fr-FR"/>
              </w:rPr>
              <w:t xml:space="preserve"> до</w:t>
            </w:r>
            <w:r w:rsidR="00D22656" w:rsidRPr="00D22656">
              <w:rPr>
                <w:sz w:val="20"/>
                <w:szCs w:val="20"/>
                <w:lang w:eastAsia="fr-FR"/>
              </w:rPr>
              <w:t xml:space="preserve"> 10 дни </w:t>
            </w:r>
            <w:r w:rsidR="00BF3F2E">
              <w:rPr>
                <w:sz w:val="20"/>
                <w:szCs w:val="20"/>
                <w:lang w:eastAsia="fr-FR"/>
              </w:rPr>
              <w:t xml:space="preserve">или до 7 дни при спешно възлагане </w:t>
            </w:r>
            <w:r w:rsidR="00D22656" w:rsidRPr="00D22656">
              <w:rPr>
                <w:sz w:val="20"/>
                <w:szCs w:val="20"/>
                <w:lang w:eastAsia="fr-FR"/>
              </w:rPr>
              <w:t>преди изтичане на срока за получаване на заявленията за участие и/или офертите</w:t>
            </w:r>
            <w:r w:rsidR="00BF3F2E">
              <w:rPr>
                <w:sz w:val="20"/>
                <w:szCs w:val="20"/>
                <w:lang w:eastAsia="fr-FR"/>
              </w:rPr>
              <w:t xml:space="preserve"> (чл.33, ал.3 от ЗОП).</w:t>
            </w:r>
          </w:p>
          <w:p w:rsidR="00BB6F1E" w:rsidRPr="00AC2F22" w:rsidRDefault="00BB6F1E" w:rsidP="00C1104B">
            <w:pPr>
              <w:jc w:val="both"/>
              <w:rPr>
                <w:sz w:val="20"/>
                <w:szCs w:val="20"/>
                <w:lang w:eastAsia="fr-FR"/>
              </w:rPr>
            </w:pPr>
            <w:r w:rsidRPr="00133734">
              <w:rPr>
                <w:b/>
                <w:sz w:val="20"/>
                <w:szCs w:val="20"/>
              </w:rPr>
              <w:t xml:space="preserve">ВАЖНО! </w:t>
            </w:r>
            <w:r w:rsidRPr="003057AE">
              <w:rPr>
                <w:sz w:val="20"/>
                <w:szCs w:val="20"/>
                <w:u w:val="single"/>
              </w:rPr>
              <w:t>разясненията</w:t>
            </w:r>
            <w:r w:rsidR="0076440A" w:rsidRPr="003057AE">
              <w:rPr>
                <w:sz w:val="20"/>
                <w:szCs w:val="20"/>
                <w:u w:val="single"/>
              </w:rPr>
              <w:t xml:space="preserve"> се</w:t>
            </w:r>
            <w:r w:rsidR="003C0E7C" w:rsidRPr="003057AE">
              <w:rPr>
                <w:sz w:val="20"/>
                <w:szCs w:val="20"/>
                <w:u w:val="single"/>
                <w:lang w:val="en-US"/>
              </w:rPr>
              <w:t xml:space="preserve"> </w:t>
            </w:r>
            <w:r w:rsidR="003C0E7C" w:rsidRPr="003057AE">
              <w:rPr>
                <w:sz w:val="20"/>
                <w:szCs w:val="20"/>
                <w:u w:val="single"/>
              </w:rPr>
              <w:t>предоставят чрез</w:t>
            </w:r>
            <w:r w:rsidR="0076440A" w:rsidRPr="003057AE">
              <w:rPr>
                <w:sz w:val="20"/>
                <w:szCs w:val="20"/>
                <w:u w:val="single"/>
              </w:rPr>
              <w:t xml:space="preserve"> публикува</w:t>
            </w:r>
            <w:r w:rsidR="003C0E7C" w:rsidRPr="003057AE">
              <w:rPr>
                <w:sz w:val="20"/>
                <w:szCs w:val="20"/>
                <w:u w:val="single"/>
              </w:rPr>
              <w:t>не</w:t>
            </w:r>
            <w:r w:rsidRPr="003057AE">
              <w:rPr>
                <w:sz w:val="20"/>
                <w:szCs w:val="20"/>
                <w:u w:val="single"/>
              </w:rPr>
              <w:t xml:space="preserve"> в профила на купувача</w:t>
            </w:r>
            <w:r w:rsidRPr="00133734">
              <w:rPr>
                <w:sz w:val="20"/>
                <w:szCs w:val="20"/>
              </w:rPr>
              <w:t>. В разясненията не се посочва информация за лицата, които са ги поискали.</w:t>
            </w:r>
          </w:p>
          <w:p w:rsidR="00573425" w:rsidRPr="00BE3DEC" w:rsidRDefault="00573425" w:rsidP="00C1104B">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rsidR="00573425" w:rsidRPr="00DF02DE" w:rsidRDefault="00573425"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C1104B">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4D44C0" w:rsidRPr="000A7FDB" w:rsidRDefault="004D44C0" w:rsidP="00C1104B">
            <w:pPr>
              <w:rPr>
                <w:color w:val="008000"/>
                <w:sz w:val="20"/>
                <w:szCs w:val="20"/>
              </w:rPr>
            </w:pPr>
            <w:r w:rsidRPr="000A7FDB">
              <w:rPr>
                <w:b/>
                <w:color w:val="548DD4"/>
                <w:sz w:val="20"/>
                <w:szCs w:val="20"/>
              </w:rPr>
              <w:t>използвайте таблица № 3</w:t>
            </w:r>
          </w:p>
          <w:p w:rsidR="00573425" w:rsidRPr="000A7FDB" w:rsidRDefault="00573425" w:rsidP="00C1104B">
            <w:pPr>
              <w:keepNext/>
              <w:keepLines/>
              <w:jc w:val="both"/>
              <w:outlineLvl w:val="1"/>
              <w:rPr>
                <w:color w:val="008000"/>
                <w:sz w:val="20"/>
                <w:szCs w:val="20"/>
              </w:rPr>
            </w:pPr>
            <w:r w:rsidRPr="000A7FDB">
              <w:rPr>
                <w:color w:val="008000"/>
                <w:sz w:val="20"/>
                <w:szCs w:val="20"/>
              </w:rPr>
              <w:lastRenderedPageBreak/>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C1104B">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C1104B">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rsidR="00882F47" w:rsidRPr="000A7FDB" w:rsidRDefault="00882F47" w:rsidP="00C1104B">
            <w:pPr>
              <w:jc w:val="both"/>
              <w:rPr>
                <w:b/>
                <w:sz w:val="20"/>
                <w:szCs w:val="20"/>
                <w:lang w:eastAsia="fr-FR"/>
              </w:rPr>
            </w:pPr>
          </w:p>
        </w:tc>
        <w:tc>
          <w:tcPr>
            <w:tcW w:w="567" w:type="dxa"/>
            <w:gridSpan w:val="2"/>
          </w:tcPr>
          <w:p w:rsidR="00573425" w:rsidRPr="008438F2" w:rsidRDefault="00573425" w:rsidP="00C1104B">
            <w:pPr>
              <w:jc w:val="both"/>
              <w:outlineLvl w:val="1"/>
              <w:rPr>
                <w:sz w:val="20"/>
                <w:szCs w:val="20"/>
              </w:rPr>
            </w:pPr>
          </w:p>
        </w:tc>
        <w:tc>
          <w:tcPr>
            <w:tcW w:w="5106" w:type="dxa"/>
            <w:gridSpan w:val="2"/>
          </w:tcPr>
          <w:p w:rsidR="00414318" w:rsidRPr="000A7FDB" w:rsidRDefault="00414318"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rsidR="002D140A" w:rsidRPr="00C13447" w:rsidRDefault="00BB0E30" w:rsidP="00C1104B">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C1104B">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C1104B">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2D140A" w:rsidRPr="000A7FDB" w:rsidRDefault="002D140A" w:rsidP="00C1104B">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D55EFA" w:rsidRPr="000A7FDB" w:rsidRDefault="00D55EFA" w:rsidP="00C1104B">
            <w:pPr>
              <w:rPr>
                <w:b/>
                <w:sz w:val="20"/>
                <w:szCs w:val="20"/>
                <w:lang w:eastAsia="fr-FR"/>
              </w:rPr>
            </w:pPr>
            <w:r w:rsidRPr="000A7FDB">
              <w:rPr>
                <w:b/>
                <w:color w:val="000080"/>
                <w:sz w:val="20"/>
                <w:szCs w:val="20"/>
              </w:rPr>
              <w:t>т. 8 или 9 от  Насоките</w:t>
            </w:r>
            <w:r w:rsidR="00A5702F" w:rsidRPr="00A5702F">
              <w:rPr>
                <w:b/>
                <w:color w:val="000080"/>
                <w:sz w:val="20"/>
                <w:szCs w:val="20"/>
              </w:rPr>
              <w:t>/ Наредбата, Приложение №1</w:t>
            </w:r>
          </w:p>
          <w:p w:rsidR="000A4DE4" w:rsidRPr="000A7FDB" w:rsidRDefault="002D140A" w:rsidP="00C1104B">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C1104B">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462"/>
        </w:trPr>
        <w:tc>
          <w:tcPr>
            <w:tcW w:w="13717" w:type="dxa"/>
            <w:gridSpan w:val="8"/>
          </w:tcPr>
          <w:p w:rsidR="002D140A" w:rsidRPr="000A7FDB" w:rsidDel="00F92C34" w:rsidRDefault="002D140A" w:rsidP="00C1104B">
            <w:pPr>
              <w:outlineLvl w:val="1"/>
              <w:rPr>
                <w:sz w:val="20"/>
                <w:szCs w:val="20"/>
              </w:rPr>
            </w:pPr>
            <w:r w:rsidRPr="000A7FDB">
              <w:rPr>
                <w:b/>
                <w:bCs/>
                <w:sz w:val="20"/>
                <w:szCs w:val="20"/>
              </w:rPr>
              <w:t>ІІ. 2 Получаване и регистриране на офертите</w:t>
            </w:r>
            <w:r w:rsidR="00E2611D">
              <w:rPr>
                <w:b/>
                <w:bCs/>
                <w:sz w:val="20"/>
                <w:szCs w:val="20"/>
              </w:rPr>
              <w:t xml:space="preserve"> (извършва се проверка за потенциални нарушения по т.13-21 от Наредбата)</w:t>
            </w: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rsidR="002D140A" w:rsidRPr="00C13447" w:rsidRDefault="000B6B9E" w:rsidP="00C1104B">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C1104B">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C1104B">
            <w:pPr>
              <w:jc w:val="both"/>
              <w:rPr>
                <w:b/>
                <w:sz w:val="20"/>
                <w:szCs w:val="20"/>
                <w:lang w:eastAsia="fr-FR"/>
              </w:rPr>
            </w:pPr>
            <w:r w:rsidRPr="00DF02DE">
              <w:rPr>
                <w:b/>
                <w:sz w:val="20"/>
                <w:szCs w:val="20"/>
                <w:lang w:eastAsia="fr-FR"/>
              </w:rPr>
              <w:t xml:space="preserve">(чл. </w:t>
            </w:r>
            <w:r w:rsidR="0047736F">
              <w:rPr>
                <w:b/>
                <w:sz w:val="20"/>
                <w:szCs w:val="20"/>
                <w:lang w:val="en-US"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Pr>
                <w:b/>
                <w:sz w:val="20"/>
                <w:szCs w:val="20"/>
                <w:lang w:val="en-US" w:eastAsia="fr-FR"/>
              </w:rPr>
              <w:t>1</w:t>
            </w:r>
            <w:r w:rsidR="00CB3D3F">
              <w:rPr>
                <w:b/>
                <w:sz w:val="20"/>
                <w:szCs w:val="20"/>
                <w:lang w:eastAsia="fr-FR"/>
              </w:rPr>
              <w:t>, ал.4 и ал.5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rsidR="00492792" w:rsidRPr="000C1983" w:rsidRDefault="002D140A" w:rsidP="00C1104B">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C1104B">
            <w:pPr>
              <w:jc w:val="both"/>
              <w:rPr>
                <w:sz w:val="20"/>
                <w:szCs w:val="20"/>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tc>
        <w:tc>
          <w:tcPr>
            <w:tcW w:w="567" w:type="dxa"/>
            <w:gridSpan w:val="2"/>
          </w:tcPr>
          <w:p w:rsidR="002D140A" w:rsidRPr="00F370DD" w:rsidRDefault="002D140A" w:rsidP="00C1104B">
            <w:pPr>
              <w:jc w:val="both"/>
              <w:outlineLvl w:val="1"/>
              <w:rPr>
                <w:sz w:val="20"/>
                <w:szCs w:val="20"/>
              </w:rPr>
            </w:pPr>
          </w:p>
        </w:tc>
        <w:tc>
          <w:tcPr>
            <w:tcW w:w="5106" w:type="dxa"/>
            <w:gridSpan w:val="2"/>
          </w:tcPr>
          <w:p w:rsidR="006F5C65" w:rsidRPr="00F370DD" w:rsidRDefault="006F5C65"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rsidR="007F50CD" w:rsidRPr="007F50CD" w:rsidRDefault="007F50CD" w:rsidP="00C1104B">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7F50CD" w:rsidRPr="007F50CD" w:rsidRDefault="007F50CD" w:rsidP="00C1104B">
            <w:pPr>
              <w:ind w:right="110"/>
              <w:jc w:val="both"/>
              <w:outlineLvl w:val="1"/>
              <w:rPr>
                <w:sz w:val="20"/>
                <w:szCs w:val="20"/>
                <w:lang w:eastAsia="fr-FR"/>
              </w:rPr>
            </w:pPr>
            <w:r w:rsidRPr="007F50CD">
              <w:rPr>
                <w:sz w:val="20"/>
                <w:szCs w:val="20"/>
                <w:lang w:eastAsia="fr-FR"/>
              </w:rPr>
              <w:lastRenderedPageBreak/>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7F50CD" w:rsidRPr="007F50CD" w:rsidRDefault="007F50CD" w:rsidP="00C1104B">
            <w:pPr>
              <w:ind w:right="110"/>
              <w:jc w:val="both"/>
              <w:outlineLvl w:val="1"/>
              <w:rPr>
                <w:b/>
                <w:sz w:val="20"/>
                <w:szCs w:val="20"/>
                <w:lang w:eastAsia="fr-FR"/>
              </w:rPr>
            </w:pPr>
            <w:r w:rsidRPr="007F50CD">
              <w:rPr>
                <w:b/>
                <w:sz w:val="20"/>
                <w:szCs w:val="20"/>
                <w:lang w:eastAsia="fr-FR"/>
              </w:rPr>
              <w:t>(чл. 51, ал. 8 от ППЗОП)</w:t>
            </w:r>
          </w:p>
          <w:p w:rsidR="002D140A" w:rsidRPr="000A7FDB" w:rsidRDefault="002D140A"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C1104B">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A5702F" w:rsidRPr="00A5702F">
              <w:rPr>
                <w:b/>
                <w:color w:val="000080"/>
                <w:sz w:val="20"/>
                <w:szCs w:val="20"/>
              </w:rPr>
              <w:t>/ Наредбата, Приложение №1</w:t>
            </w:r>
          </w:p>
          <w:p w:rsidR="00BB0E30" w:rsidRPr="000A7FDB" w:rsidRDefault="002D140A" w:rsidP="00C1104B">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C1104B">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C7319E" w:rsidRPr="000A7FDB" w:rsidRDefault="00C7319E" w:rsidP="00C1104B">
            <w:pPr>
              <w:ind w:left="110"/>
              <w:jc w:val="both"/>
              <w:outlineLvl w:val="1"/>
              <w:rPr>
                <w:sz w:val="20"/>
                <w:szCs w:val="20"/>
              </w:rPr>
            </w:pPr>
          </w:p>
        </w:tc>
      </w:tr>
      <w:tr w:rsidR="002D140A" w:rsidRPr="000A7FDB" w:rsidTr="00C1104B">
        <w:trPr>
          <w:gridBefore w:val="1"/>
          <w:wBefore w:w="33" w:type="dxa"/>
          <w:trHeight w:val="482"/>
        </w:trPr>
        <w:tc>
          <w:tcPr>
            <w:tcW w:w="13717" w:type="dxa"/>
            <w:gridSpan w:val="8"/>
          </w:tcPr>
          <w:p w:rsidR="002D140A" w:rsidRPr="000A7FDB" w:rsidDel="00B91CA2" w:rsidRDefault="002D140A" w:rsidP="00C1104B">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C1104B">
            <w:pPr>
              <w:jc w:val="both"/>
              <w:rPr>
                <w:b/>
                <w:sz w:val="20"/>
                <w:szCs w:val="20"/>
                <w:lang w:eastAsia="fr-FR"/>
              </w:rPr>
            </w:pPr>
            <w:r w:rsidRPr="000A7FDB">
              <w:rPr>
                <w:b/>
                <w:sz w:val="20"/>
                <w:szCs w:val="20"/>
                <w:lang w:eastAsia="fr-FR"/>
              </w:rPr>
              <w:t xml:space="preserve">(чл. </w:t>
            </w:r>
            <w:r w:rsidR="00BF26EA">
              <w:rPr>
                <w:b/>
                <w:sz w:val="20"/>
                <w:szCs w:val="20"/>
                <w:lang w:val="en-US" w:eastAsia="fr-FR"/>
              </w:rPr>
              <w:t>54</w:t>
            </w:r>
            <w:r w:rsidRPr="000A7FDB">
              <w:rPr>
                <w:b/>
                <w:sz w:val="20"/>
                <w:szCs w:val="20"/>
                <w:lang w:eastAsia="fr-FR"/>
              </w:rPr>
              <w:t xml:space="preserve">, ал. </w:t>
            </w:r>
            <w:r w:rsidR="00BF26EA">
              <w:rPr>
                <w:b/>
                <w:sz w:val="20"/>
                <w:szCs w:val="20"/>
                <w:lang w:val="en-US" w:eastAsia="fr-FR"/>
              </w:rPr>
              <w:t>3</w:t>
            </w:r>
            <w:r w:rsidRPr="000A7FDB">
              <w:rPr>
                <w:b/>
                <w:sz w:val="20"/>
                <w:szCs w:val="20"/>
                <w:lang w:eastAsia="fr-FR"/>
              </w:rPr>
              <w:t>-</w:t>
            </w:r>
            <w:r w:rsidR="00BF26EA">
              <w:rPr>
                <w:b/>
                <w:sz w:val="20"/>
                <w:szCs w:val="20"/>
                <w:lang w:val="en-US"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rsidR="002D140A" w:rsidRPr="00CA3D30"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C1104B">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A5702F" w:rsidRPr="00A5702F">
              <w:rPr>
                <w:b/>
                <w:color w:val="333399"/>
                <w:sz w:val="20"/>
                <w:szCs w:val="20"/>
              </w:rPr>
              <w:t>/ Наредбата, Приложение №1</w:t>
            </w:r>
          </w:p>
          <w:p w:rsidR="002D140A" w:rsidRPr="00F32B4B" w:rsidRDefault="002D140A" w:rsidP="00C1104B">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DE0A35" w:rsidRDefault="002D140A" w:rsidP="00C1104B">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DE0A35" w:rsidRDefault="00DE0A35" w:rsidP="00C1104B">
            <w:pPr>
              <w:jc w:val="both"/>
              <w:rPr>
                <w:color w:val="008000"/>
                <w:sz w:val="20"/>
                <w:szCs w:val="20"/>
                <w:lang w:eastAsia="fr-FR"/>
              </w:rPr>
            </w:pPr>
          </w:p>
          <w:p w:rsidR="002D140A" w:rsidRDefault="003C7F66" w:rsidP="00C1104B">
            <w:pPr>
              <w:jc w:val="both"/>
              <w:rPr>
                <w:color w:val="008000"/>
                <w:sz w:val="20"/>
                <w:szCs w:val="20"/>
                <w:lang w:eastAsia="fr-FR"/>
              </w:rPr>
            </w:pPr>
            <w:r w:rsidRPr="00C13447">
              <w:rPr>
                <w:color w:val="008000"/>
                <w:sz w:val="20"/>
                <w:szCs w:val="20"/>
                <w:lang w:eastAsia="fr-FR"/>
              </w:rPr>
              <w:lastRenderedPageBreak/>
              <w:t>Когато критерият е</w:t>
            </w:r>
            <w:r w:rsidR="003D1EDF">
              <w:rPr>
                <w:color w:val="008000"/>
                <w:sz w:val="20"/>
                <w:szCs w:val="20"/>
                <w:lang w:eastAsia="fr-FR"/>
              </w:rPr>
              <w:t xml:space="preserve"> </w:t>
            </w:r>
            <w:r w:rsidR="00ED452F" w:rsidRPr="00ED452F">
              <w:rPr>
                <w:color w:val="008000"/>
                <w:sz w:val="20"/>
                <w:szCs w:val="20"/>
                <w:lang w:eastAsia="fr-FR"/>
              </w:rPr>
              <w:t>оптимално съотношение качество/цена</w:t>
            </w:r>
            <w:r w:rsidR="00ED452F">
              <w:rPr>
                <w:color w:val="008000"/>
                <w:sz w:val="20"/>
                <w:szCs w:val="20"/>
                <w:lang w:eastAsia="fr-FR"/>
              </w:rPr>
              <w:t xml:space="preserve"> или </w:t>
            </w:r>
            <w:r w:rsidR="00ED452F" w:rsidRPr="00ED452F">
              <w:rPr>
                <w:color w:val="008000"/>
                <w:sz w:val="20"/>
                <w:szCs w:val="20"/>
                <w:lang w:eastAsia="fr-FR"/>
              </w:rPr>
              <w:t>ниво на разходите</w:t>
            </w:r>
            <w:r w:rsidRPr="00C13447">
              <w:rPr>
                <w:color w:val="008000"/>
                <w:sz w:val="20"/>
                <w:szCs w:val="20"/>
                <w:lang w:eastAsia="fr-FR"/>
              </w:rPr>
              <w:t xml:space="preserve">, </w:t>
            </w:r>
            <w:r w:rsidR="00BF26EA">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002D140A" w:rsidRPr="006B7210">
              <w:rPr>
                <w:color w:val="008000"/>
                <w:sz w:val="20"/>
                <w:szCs w:val="20"/>
                <w:lang w:eastAsia="fr-FR"/>
              </w:rPr>
              <w:t>.</w:t>
            </w:r>
            <w:r w:rsidR="00AE2785">
              <w:rPr>
                <w:color w:val="008000"/>
                <w:sz w:val="20"/>
                <w:szCs w:val="20"/>
                <w:lang w:eastAsia="fr-FR"/>
              </w:rPr>
              <w:t xml:space="preserve"> Ако е приложен редът на чл.104, ал.2 от ЗОП, а именно п</w:t>
            </w:r>
            <w:r w:rsidR="00AE2785" w:rsidRPr="00AE2785">
              <w:rPr>
                <w:color w:val="008000"/>
                <w:sz w:val="20"/>
                <w:szCs w:val="20"/>
                <w:lang w:eastAsia="fr-FR"/>
              </w:rPr>
              <w:t>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r w:rsidR="00AE2785">
              <w:rPr>
                <w:color w:val="008000"/>
                <w:sz w:val="20"/>
                <w:szCs w:val="20"/>
                <w:lang w:eastAsia="fr-FR"/>
              </w:rPr>
              <w:t xml:space="preserve">. </w:t>
            </w:r>
          </w:p>
          <w:p w:rsidR="00AE2785" w:rsidRPr="00DF02DE" w:rsidRDefault="00AE2785" w:rsidP="00C1104B">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когато всички предложения от офертите на участниците се представят чрез числова стойност, която се оповестява в момента на отваряне на офертите.</w:t>
            </w:r>
          </w:p>
        </w:tc>
        <w:tc>
          <w:tcPr>
            <w:tcW w:w="567" w:type="dxa"/>
            <w:gridSpan w:val="2"/>
          </w:tcPr>
          <w:p w:rsidR="002D140A" w:rsidRPr="00AC2F22" w:rsidRDefault="002D140A" w:rsidP="00C1104B">
            <w:pPr>
              <w:jc w:val="both"/>
              <w:outlineLvl w:val="1"/>
              <w:rPr>
                <w:sz w:val="20"/>
                <w:szCs w:val="20"/>
              </w:rPr>
            </w:pPr>
          </w:p>
        </w:tc>
        <w:tc>
          <w:tcPr>
            <w:tcW w:w="5106" w:type="dxa"/>
            <w:gridSpan w:val="2"/>
          </w:tcPr>
          <w:p w:rsidR="00E637A3" w:rsidRPr="000A7FDB" w:rsidRDefault="00E637A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rsidR="002D140A" w:rsidRPr="000A7FDB" w:rsidRDefault="007B3C50" w:rsidP="00C1104B">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rsidR="002D140A" w:rsidRPr="000A7FDB" w:rsidRDefault="002D140A" w:rsidP="00C1104B">
            <w:pPr>
              <w:jc w:val="both"/>
              <w:rPr>
                <w:b/>
                <w:sz w:val="20"/>
                <w:szCs w:val="20"/>
                <w:lang w:eastAsia="fr-FR"/>
              </w:rPr>
            </w:pPr>
            <w:r w:rsidRPr="000A7FDB">
              <w:rPr>
                <w:b/>
                <w:sz w:val="20"/>
                <w:szCs w:val="20"/>
                <w:lang w:eastAsia="fr-FR"/>
              </w:rPr>
              <w:t xml:space="preserve">(чл. </w:t>
            </w:r>
            <w:r w:rsidR="00DC24E9">
              <w:rPr>
                <w:b/>
                <w:sz w:val="20"/>
                <w:szCs w:val="20"/>
                <w:lang w:val="en-US"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C1104B">
            <w:pPr>
              <w:jc w:val="both"/>
              <w:rPr>
                <w:b/>
                <w:sz w:val="20"/>
                <w:szCs w:val="20"/>
                <w:lang w:eastAsia="fr-FR"/>
              </w:rPr>
            </w:pPr>
            <w:r w:rsidRPr="000A7FDB">
              <w:rPr>
                <w:b/>
                <w:color w:val="333399"/>
                <w:sz w:val="20"/>
                <w:szCs w:val="20"/>
              </w:rPr>
              <w:t>т. 16 от Насоките</w:t>
            </w:r>
            <w:r w:rsidR="00A5702F" w:rsidRPr="00A5702F">
              <w:rPr>
                <w:b/>
                <w:color w:val="333399"/>
                <w:sz w:val="20"/>
                <w:szCs w:val="20"/>
              </w:rPr>
              <w:t>/ Наредбата, Приложение №1</w:t>
            </w:r>
          </w:p>
          <w:p w:rsidR="002D140A" w:rsidRPr="00133734" w:rsidRDefault="002D140A" w:rsidP="00C1104B">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rsidR="002D140A" w:rsidRPr="00580159" w:rsidRDefault="002D140A" w:rsidP="00C1104B">
            <w:pPr>
              <w:jc w:val="both"/>
              <w:outlineLvl w:val="1"/>
              <w:rPr>
                <w:sz w:val="20"/>
                <w:szCs w:val="20"/>
              </w:rPr>
            </w:pPr>
          </w:p>
        </w:tc>
        <w:tc>
          <w:tcPr>
            <w:tcW w:w="5106" w:type="dxa"/>
            <w:gridSpan w:val="2"/>
          </w:tcPr>
          <w:p w:rsidR="0048561E" w:rsidRPr="000C1983" w:rsidRDefault="0048561E" w:rsidP="00C1104B">
            <w:pPr>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6092D"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C1104B">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0E65EC" w:rsidP="00C1104B">
            <w:pPr>
              <w:jc w:val="both"/>
              <w:rPr>
                <w:sz w:val="20"/>
                <w:szCs w:val="20"/>
                <w:lang w:eastAsia="fr-FR"/>
              </w:rPr>
            </w:pPr>
            <w:r>
              <w:rPr>
                <w:sz w:val="20"/>
                <w:szCs w:val="20"/>
                <w:lang w:eastAsia="fr-FR"/>
              </w:rPr>
              <w:t>К</w:t>
            </w:r>
            <w:r w:rsidR="00AC2F22" w:rsidRPr="00AC2F22">
              <w:rPr>
                <w:sz w:val="20"/>
                <w:szCs w:val="20"/>
                <w:lang w:eastAsia="fr-FR"/>
              </w:rPr>
              <w:t xml:space="preserve">огато </w:t>
            </w:r>
            <w:r w:rsidR="00AC2F22">
              <w:rPr>
                <w:sz w:val="20"/>
                <w:szCs w:val="20"/>
                <w:lang w:eastAsia="fr-FR"/>
              </w:rPr>
              <w:t xml:space="preserve">комисията </w:t>
            </w:r>
            <w:r w:rsidR="00AC2F22" w:rsidRPr="00AC2F22">
              <w:rPr>
                <w:sz w:val="20"/>
                <w:szCs w:val="20"/>
                <w:lang w:eastAsia="fr-FR"/>
              </w:rPr>
              <w:t>е установ</w:t>
            </w:r>
            <w:r w:rsidR="00AC2F22">
              <w:rPr>
                <w:sz w:val="20"/>
                <w:szCs w:val="20"/>
                <w:lang w:eastAsia="fr-FR"/>
              </w:rPr>
              <w:t>ила</w:t>
            </w:r>
            <w:r w:rsidR="00AC2F22" w:rsidRPr="00AC2F22">
              <w:rPr>
                <w:sz w:val="20"/>
                <w:szCs w:val="20"/>
                <w:lang w:eastAsia="fr-FR"/>
              </w:rPr>
              <w:t xml:space="preserve"> липса на документи и/или несъответствие с критериите за подбор, участникът може </w:t>
            </w:r>
            <w:r w:rsidR="00AC2F22">
              <w:rPr>
                <w:sz w:val="20"/>
                <w:szCs w:val="20"/>
                <w:lang w:eastAsia="fr-FR"/>
              </w:rPr>
              <w:t xml:space="preserve">по собствена преценка </w:t>
            </w:r>
            <w:r w:rsidR="00AC2F22" w:rsidRPr="00AC2F22">
              <w:rPr>
                <w:sz w:val="20"/>
                <w:szCs w:val="20"/>
                <w:lang w:eastAsia="fr-FR"/>
              </w:rPr>
              <w:t xml:space="preserve">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w:t>
            </w:r>
            <w:r w:rsidR="00AC2F22" w:rsidRPr="00AC2F22">
              <w:rPr>
                <w:sz w:val="20"/>
                <w:szCs w:val="20"/>
                <w:lang w:eastAsia="fr-FR"/>
              </w:rPr>
              <w:lastRenderedPageBreak/>
              <w:t>критерии за подбор.</w:t>
            </w:r>
            <w:r w:rsidR="00AC2F22">
              <w:rPr>
                <w:sz w:val="20"/>
                <w:szCs w:val="20"/>
                <w:lang w:eastAsia="fr-FR"/>
              </w:rPr>
              <w:t xml:space="preserve"> </w:t>
            </w:r>
            <w:r>
              <w:rPr>
                <w:sz w:val="20"/>
                <w:szCs w:val="20"/>
                <w:lang w:eastAsia="fr-FR"/>
              </w:rPr>
              <w:t>К</w:t>
            </w:r>
            <w:r w:rsidR="00AC2F22">
              <w:rPr>
                <w:sz w:val="20"/>
                <w:szCs w:val="20"/>
                <w:lang w:eastAsia="fr-FR"/>
              </w:rPr>
              <w:t xml:space="preserve">омисията </w:t>
            </w:r>
            <w:r>
              <w:rPr>
                <w:sz w:val="20"/>
                <w:szCs w:val="20"/>
                <w:lang w:eastAsia="fr-FR"/>
              </w:rPr>
              <w:t xml:space="preserve">не </w:t>
            </w:r>
            <w:r w:rsidR="00AC2F22">
              <w:rPr>
                <w:sz w:val="20"/>
                <w:szCs w:val="20"/>
                <w:lang w:eastAsia="fr-FR"/>
              </w:rPr>
              <w:t xml:space="preserve">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sidR="00AC2F22">
              <w:rPr>
                <w:sz w:val="20"/>
                <w:szCs w:val="20"/>
                <w:lang w:eastAsia="fr-FR"/>
              </w:rPr>
              <w:t>.</w:t>
            </w:r>
          </w:p>
          <w:p w:rsidR="000744D5" w:rsidRDefault="00E32D49" w:rsidP="00C1104B">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rsidR="00E32D49" w:rsidRPr="00133734" w:rsidRDefault="000744D5" w:rsidP="00C1104B">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rsidR="002D140A" w:rsidRPr="000C1983" w:rsidRDefault="002D140A" w:rsidP="00C1104B">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rsidR="002D140A" w:rsidRPr="00F370DD" w:rsidRDefault="002D140A" w:rsidP="00C1104B">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r w:rsidR="00A5702F" w:rsidRPr="00A5702F">
              <w:rPr>
                <w:b/>
                <w:color w:val="000080"/>
                <w:sz w:val="20"/>
                <w:szCs w:val="20"/>
              </w:rPr>
              <w:t>/ Наредбата, Приложение №1</w:t>
            </w:r>
          </w:p>
          <w:p w:rsidR="002D140A" w:rsidRPr="008C2581" w:rsidRDefault="002D140A" w:rsidP="00C1104B">
            <w:pPr>
              <w:jc w:val="both"/>
              <w:rPr>
                <w:color w:val="008000"/>
                <w:sz w:val="20"/>
                <w:szCs w:val="20"/>
              </w:rPr>
            </w:pPr>
            <w:r w:rsidRPr="008C2581">
              <w:rPr>
                <w:color w:val="008000"/>
                <w:sz w:val="20"/>
                <w:szCs w:val="20"/>
              </w:rPr>
              <w:t>Анализирайте:</w:t>
            </w:r>
          </w:p>
          <w:p w:rsidR="002D140A" w:rsidRPr="008C2581" w:rsidRDefault="002D140A" w:rsidP="00C1104B">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rsidR="002D140A" w:rsidRPr="00E942C0" w:rsidRDefault="002D140A" w:rsidP="00C1104B">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1104B">
            <w:pPr>
              <w:jc w:val="both"/>
              <w:rPr>
                <w:color w:val="008000"/>
                <w:sz w:val="20"/>
                <w:szCs w:val="20"/>
              </w:rPr>
            </w:pPr>
            <w:r w:rsidRPr="00E942C0">
              <w:rPr>
                <w:color w:val="008000"/>
                <w:sz w:val="20"/>
                <w:szCs w:val="20"/>
              </w:rPr>
              <w:t xml:space="preserve">- </w:t>
            </w:r>
            <w:r w:rsidR="00FB7870">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2D140A" w:rsidRPr="00994B8F" w:rsidRDefault="002D140A" w:rsidP="00C1104B">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C1104B">
            <w:pPr>
              <w:jc w:val="both"/>
              <w:outlineLvl w:val="1"/>
              <w:rPr>
                <w:sz w:val="20"/>
                <w:szCs w:val="20"/>
              </w:rPr>
            </w:pPr>
          </w:p>
        </w:tc>
        <w:tc>
          <w:tcPr>
            <w:tcW w:w="5106" w:type="dxa"/>
            <w:gridSpan w:val="2"/>
          </w:tcPr>
          <w:p w:rsidR="00F62403" w:rsidRPr="006D4973" w:rsidRDefault="00F6240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rsidR="002E7025" w:rsidRPr="000A7FDB" w:rsidRDefault="000B6B9E" w:rsidP="00C1104B">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C1104B">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CD2739" w:rsidRPr="00CD2739" w:rsidRDefault="00CD2739" w:rsidP="00C1104B">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D2739" w:rsidRDefault="00CD2739" w:rsidP="00C1104B">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1243ED" w:rsidRPr="00CD2739" w:rsidRDefault="001243ED" w:rsidP="00C1104B">
            <w:pPr>
              <w:numPr>
                <w:ilvl w:val="0"/>
                <w:numId w:val="14"/>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rsidR="00CD2739" w:rsidRDefault="00D13CA3" w:rsidP="00C1104B">
            <w:pPr>
              <w:numPr>
                <w:ilvl w:val="0"/>
                <w:numId w:val="14"/>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rsidR="001243ED" w:rsidRPr="00D13CA3" w:rsidRDefault="001243ED" w:rsidP="00C1104B">
            <w:pPr>
              <w:numPr>
                <w:ilvl w:val="0"/>
                <w:numId w:val="14"/>
              </w:numPr>
              <w:jc w:val="both"/>
              <w:rPr>
                <w:sz w:val="20"/>
                <w:szCs w:val="20"/>
              </w:rPr>
            </w:pPr>
            <w:r>
              <w:rPr>
                <w:sz w:val="20"/>
                <w:szCs w:val="20"/>
              </w:rPr>
              <w:lastRenderedPageBreak/>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rsidR="00CD2739" w:rsidRDefault="00CD2739" w:rsidP="00C1104B">
            <w:pPr>
              <w:numPr>
                <w:ilvl w:val="0"/>
                <w:numId w:val="14"/>
              </w:numPr>
              <w:jc w:val="both"/>
              <w:rPr>
                <w:sz w:val="20"/>
                <w:szCs w:val="20"/>
              </w:rPr>
            </w:pPr>
            <w:r w:rsidRPr="00C13579">
              <w:rPr>
                <w:sz w:val="20"/>
                <w:szCs w:val="20"/>
              </w:rPr>
              <w:t>техническо предложение, съдържащо:</w:t>
            </w:r>
          </w:p>
          <w:p w:rsidR="00CD2739" w:rsidRPr="00C13579" w:rsidRDefault="00CD2739" w:rsidP="00C1104B">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rsidR="00CD2739" w:rsidRPr="00CD2739" w:rsidRDefault="00CD2739" w:rsidP="00C1104B">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rsidR="00CD2739" w:rsidRPr="00CD2739" w:rsidRDefault="00CD2739" w:rsidP="00C1104B">
            <w:pPr>
              <w:ind w:left="720"/>
              <w:jc w:val="both"/>
              <w:rPr>
                <w:sz w:val="20"/>
                <w:szCs w:val="20"/>
              </w:rPr>
            </w:pPr>
            <w:r w:rsidRPr="00CD2739">
              <w:rPr>
                <w:sz w:val="20"/>
                <w:szCs w:val="20"/>
              </w:rPr>
              <w:t>в) декларация за съгласие с клаузите на приложения проект на договор;</w:t>
            </w:r>
          </w:p>
          <w:p w:rsidR="00CD2739" w:rsidRPr="00CD2739" w:rsidRDefault="00CD2739" w:rsidP="00C1104B">
            <w:pPr>
              <w:ind w:left="720"/>
              <w:jc w:val="both"/>
              <w:rPr>
                <w:sz w:val="20"/>
                <w:szCs w:val="20"/>
              </w:rPr>
            </w:pPr>
            <w:r w:rsidRPr="00CD2739">
              <w:rPr>
                <w:sz w:val="20"/>
                <w:szCs w:val="20"/>
              </w:rPr>
              <w:t>г) декларация за срока на валидност на офертата;</w:t>
            </w:r>
          </w:p>
          <w:p w:rsidR="00CD2739" w:rsidRPr="00CD2739" w:rsidRDefault="00CD2739" w:rsidP="00C1104B">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D2739" w:rsidRPr="00CD2739" w:rsidRDefault="00CD2739" w:rsidP="00C1104B">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D2739" w:rsidRPr="00CD2739" w:rsidRDefault="00CD2739" w:rsidP="00C1104B">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D2739" w:rsidRDefault="00CD2739" w:rsidP="00C1104B">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rsidR="002D140A" w:rsidRPr="002A39E0" w:rsidRDefault="002D140A" w:rsidP="00C1104B">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555A55" w:rsidP="00C1104B">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w:t>
            </w:r>
            <w:r w:rsidR="002D140A" w:rsidRPr="006B7210">
              <w:rPr>
                <w:sz w:val="20"/>
                <w:szCs w:val="20"/>
              </w:rPr>
              <w:t>на документите</w:t>
            </w:r>
            <w:r w:rsidR="00BC569A" w:rsidRPr="00DF02DE">
              <w:rPr>
                <w:sz w:val="20"/>
                <w:szCs w:val="20"/>
              </w:rPr>
              <w:t xml:space="preserve"> и информацията</w:t>
            </w:r>
            <w:r w:rsidR="002D140A" w:rsidRPr="007570F6">
              <w:rPr>
                <w:sz w:val="20"/>
                <w:szCs w:val="20"/>
              </w:rPr>
              <w:t>, съдържащи се в офертата, подписан от участника</w:t>
            </w:r>
          </w:p>
          <w:p w:rsidR="002D140A" w:rsidRPr="00AC2F22" w:rsidRDefault="002D140A" w:rsidP="00C1104B">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rsidR="002D140A" w:rsidRPr="000A7FDB" w:rsidRDefault="002D140A" w:rsidP="00C1104B">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5A2507" w:rsidRPr="00767D48" w:rsidRDefault="009C3E20" w:rsidP="00C1104B">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rsidR="002D140A" w:rsidRPr="0084260C" w:rsidRDefault="002D140A" w:rsidP="00C1104B">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C1104B">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r w:rsidR="00A5702F" w:rsidRPr="00A5702F">
              <w:rPr>
                <w:b/>
                <w:color w:val="000080"/>
                <w:sz w:val="20"/>
                <w:szCs w:val="20"/>
              </w:rPr>
              <w:t>/ Наредбата, Приложение №1</w:t>
            </w:r>
          </w:p>
          <w:p w:rsidR="002D140A" w:rsidRPr="000A7FDB" w:rsidRDefault="008F5A40" w:rsidP="00C1104B">
            <w:pPr>
              <w:jc w:val="both"/>
              <w:rPr>
                <w:color w:val="548DD4"/>
                <w:sz w:val="20"/>
                <w:szCs w:val="20"/>
              </w:rPr>
            </w:pPr>
            <w:r w:rsidRPr="000A7FDB">
              <w:rPr>
                <w:b/>
                <w:color w:val="548DD4"/>
                <w:sz w:val="20"/>
                <w:szCs w:val="20"/>
              </w:rPr>
              <w:lastRenderedPageBreak/>
              <w:t>използвайте</w:t>
            </w:r>
            <w:r w:rsidR="00D607AB" w:rsidRPr="000A7FDB">
              <w:rPr>
                <w:b/>
                <w:color w:val="548DD4"/>
                <w:sz w:val="20"/>
                <w:szCs w:val="20"/>
              </w:rPr>
              <w:t xml:space="preserve"> Таблица № 4.</w:t>
            </w:r>
          </w:p>
          <w:p w:rsidR="00677D41" w:rsidRPr="000A7FDB" w:rsidRDefault="002D140A" w:rsidP="00C1104B">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rsidP="00C1104B">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C1104B">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C1104B">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A00B91" w:rsidRPr="000A7FDB" w:rsidRDefault="00A00B91" w:rsidP="00C1104B">
            <w:pPr>
              <w:outlineLvl w:val="1"/>
              <w:rPr>
                <w:b/>
                <w:sz w:val="20"/>
                <w:szCs w:val="20"/>
              </w:rPr>
            </w:pPr>
          </w:p>
        </w:tc>
      </w:tr>
      <w:tr w:rsidR="002D140A" w:rsidRPr="000A7FDB" w:rsidTr="00C1104B">
        <w:trPr>
          <w:gridBefore w:val="1"/>
          <w:wBefore w:w="33" w:type="dxa"/>
          <w:trHeight w:val="270"/>
        </w:trPr>
        <w:tc>
          <w:tcPr>
            <w:tcW w:w="422" w:type="dxa"/>
            <w:gridSpan w:val="2"/>
          </w:tcPr>
          <w:p w:rsidR="002D140A" w:rsidRPr="000A7FDB" w:rsidRDefault="008F5A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7</w:t>
            </w:r>
          </w:p>
        </w:tc>
        <w:tc>
          <w:tcPr>
            <w:tcW w:w="7622" w:type="dxa"/>
            <w:gridSpan w:val="2"/>
            <w:noWrap/>
          </w:tcPr>
          <w:p w:rsidR="002D140A" w:rsidRPr="000A7FDB" w:rsidRDefault="009428D0" w:rsidP="00C1104B">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C1104B">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2D140A" w:rsidRPr="00F32B4B" w:rsidRDefault="003A6F5E" w:rsidP="00C1104B">
            <w:pPr>
              <w:jc w:val="both"/>
              <w:rPr>
                <w:b/>
                <w:sz w:val="20"/>
                <w:szCs w:val="20"/>
                <w:lang w:eastAsia="fr-FR"/>
              </w:rPr>
            </w:pPr>
            <w:r w:rsidRPr="00A7432F" w:rsidDel="003A6F5E">
              <w:rPr>
                <w:sz w:val="20"/>
                <w:szCs w:val="20"/>
                <w:lang w:val="en" w:eastAsia="fr-FR"/>
              </w:rPr>
              <w:t xml:space="preserve"> </w:t>
            </w:r>
            <w:r w:rsidR="002D140A"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002D140A" w:rsidRPr="00F32B4B">
              <w:rPr>
                <w:b/>
                <w:sz w:val="20"/>
                <w:szCs w:val="20"/>
                <w:lang w:eastAsia="fr-FR"/>
              </w:rPr>
              <w:t xml:space="preserve"> </w:t>
            </w:r>
            <w:r w:rsidR="00A7432F">
              <w:rPr>
                <w:b/>
                <w:sz w:val="20"/>
                <w:szCs w:val="20"/>
                <w:lang w:eastAsia="fr-FR"/>
              </w:rPr>
              <w:t>55</w:t>
            </w:r>
            <w:r w:rsidR="002D140A" w:rsidRPr="00F32B4B">
              <w:rPr>
                <w:b/>
                <w:sz w:val="20"/>
                <w:szCs w:val="20"/>
                <w:lang w:eastAsia="fr-FR"/>
              </w:rPr>
              <w:t xml:space="preserve">, ал. 1, </w:t>
            </w:r>
            <w:r w:rsidR="00A7432F">
              <w:rPr>
                <w:b/>
                <w:sz w:val="20"/>
                <w:szCs w:val="20"/>
                <w:lang w:eastAsia="fr-FR"/>
              </w:rPr>
              <w:t xml:space="preserve">и чл.107 </w:t>
            </w:r>
            <w:r w:rsidR="002D140A" w:rsidRPr="00F32B4B">
              <w:rPr>
                <w:b/>
                <w:sz w:val="20"/>
                <w:szCs w:val="20"/>
                <w:lang w:eastAsia="fr-FR"/>
              </w:rPr>
              <w:t>от ЗОП)</w:t>
            </w:r>
          </w:p>
          <w:p w:rsidR="002D140A" w:rsidRPr="00353225" w:rsidRDefault="002D140A" w:rsidP="00C1104B">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C1104B">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Насоките</w:t>
            </w:r>
            <w:r w:rsidR="00A5702F" w:rsidRPr="00A5702F">
              <w:rPr>
                <w:b/>
                <w:color w:val="000080"/>
                <w:sz w:val="20"/>
                <w:szCs w:val="20"/>
              </w:rPr>
              <w:t>/ Наредбата, Приложение №1</w:t>
            </w:r>
            <w:r w:rsidRPr="00994B8F">
              <w:rPr>
                <w:b/>
                <w:color w:val="000080"/>
                <w:sz w:val="20"/>
                <w:szCs w:val="20"/>
              </w:rPr>
              <w:t xml:space="preserve"> </w:t>
            </w:r>
          </w:p>
          <w:p w:rsidR="0065146E" w:rsidRPr="006B7210" w:rsidRDefault="002D140A" w:rsidP="00C1104B">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C1104B">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C1104B">
            <w:pPr>
              <w:numPr>
                <w:ilvl w:val="0"/>
                <w:numId w:val="13"/>
              </w:numPr>
              <w:jc w:val="both"/>
              <w:rPr>
                <w:b/>
                <w:sz w:val="20"/>
                <w:szCs w:val="20"/>
                <w:lang w:eastAsia="fr-FR"/>
              </w:rPr>
            </w:pPr>
            <w:r w:rsidRPr="000A7FDB">
              <w:rPr>
                <w:color w:val="008000"/>
                <w:sz w:val="20"/>
                <w:szCs w:val="20"/>
              </w:rPr>
              <w:lastRenderedPageBreak/>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9E310D" w:rsidRPr="000A7FDB" w:rsidRDefault="009E310D" w:rsidP="00C1104B">
            <w:pPr>
              <w:jc w:val="both"/>
              <w:rPr>
                <w:sz w:val="20"/>
                <w:szCs w:val="20"/>
              </w:rPr>
            </w:pPr>
          </w:p>
        </w:tc>
      </w:tr>
      <w:tr w:rsidR="005A4DDB" w:rsidRPr="000A7FDB" w:rsidTr="00C1104B">
        <w:trPr>
          <w:gridBefore w:val="1"/>
          <w:wBefore w:w="33" w:type="dxa"/>
          <w:trHeight w:val="270"/>
        </w:trPr>
        <w:tc>
          <w:tcPr>
            <w:tcW w:w="422" w:type="dxa"/>
            <w:gridSpan w:val="2"/>
          </w:tcPr>
          <w:p w:rsidR="005A4DDB" w:rsidRPr="00994B8F" w:rsidRDefault="00723086"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rsidR="008067BB" w:rsidRPr="00994B8F" w:rsidRDefault="008067BB" w:rsidP="00C1104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C1104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C1104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C1104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C1104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C1104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91E9C">
              <w:rPr>
                <w:b/>
                <w:sz w:val="20"/>
                <w:szCs w:val="20"/>
                <w:lang w:val="en-US" w:eastAsia="fr-FR"/>
              </w:rPr>
              <w:t>101</w:t>
            </w:r>
            <w:r w:rsidR="00891E9C" w:rsidRPr="00891E9C">
              <w:rPr>
                <w:b/>
                <w:sz w:val="20"/>
                <w:szCs w:val="20"/>
                <w:lang w:eastAsia="fr-FR"/>
              </w:rPr>
              <w:t xml:space="preserve">, ал. </w:t>
            </w:r>
            <w:r w:rsidR="00891E9C" w:rsidRPr="00891E9C">
              <w:rPr>
                <w:b/>
                <w:sz w:val="20"/>
                <w:szCs w:val="20"/>
                <w:lang w:val="en-US" w:eastAsia="fr-FR"/>
              </w:rPr>
              <w:t>8 -</w:t>
            </w:r>
            <w:r w:rsidR="00891E9C" w:rsidRPr="00891E9C">
              <w:rPr>
                <w:b/>
                <w:sz w:val="20"/>
                <w:szCs w:val="20"/>
                <w:lang w:eastAsia="fr-FR"/>
              </w:rPr>
              <w:t xml:space="preserve"> ал.</w:t>
            </w:r>
            <w:r w:rsidR="00891E9C" w:rsidRPr="00891E9C">
              <w:rPr>
                <w:b/>
                <w:sz w:val="20"/>
                <w:szCs w:val="20"/>
                <w:lang w:val="en-US" w:eastAsia="fr-FR"/>
              </w:rPr>
              <w:t>11</w:t>
            </w:r>
            <w:r w:rsidR="00891E9C" w:rsidRPr="00891E9C">
              <w:rPr>
                <w:b/>
                <w:sz w:val="20"/>
                <w:szCs w:val="20"/>
                <w:lang w:eastAsia="fr-FR"/>
              </w:rPr>
              <w:t xml:space="preserve"> от ЗОП</w:t>
            </w:r>
            <w:r w:rsidRPr="00AC2F22">
              <w:rPr>
                <w:b/>
                <w:sz w:val="20"/>
                <w:szCs w:val="20"/>
                <w:lang w:eastAsia="fr-FR"/>
              </w:rPr>
              <w:t>)</w:t>
            </w:r>
          </w:p>
          <w:p w:rsidR="008067BB" w:rsidRPr="000A7FDB" w:rsidRDefault="008067BB"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8067BB" w:rsidRPr="000A7FDB" w:rsidRDefault="008067BB" w:rsidP="00C1104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C1104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C1104B">
            <w:pPr>
              <w:jc w:val="both"/>
              <w:outlineLvl w:val="1"/>
              <w:rPr>
                <w:sz w:val="20"/>
                <w:szCs w:val="20"/>
              </w:rPr>
            </w:pPr>
          </w:p>
        </w:tc>
        <w:tc>
          <w:tcPr>
            <w:tcW w:w="5106" w:type="dxa"/>
            <w:gridSpan w:val="2"/>
          </w:tcPr>
          <w:p w:rsidR="00BF6DD5" w:rsidRPr="000A7FDB" w:rsidRDefault="00BF6DD5" w:rsidP="00C1104B">
            <w:pPr>
              <w:jc w:val="both"/>
              <w:rPr>
                <w:sz w:val="20"/>
                <w:szCs w:val="20"/>
              </w:rPr>
            </w:pPr>
          </w:p>
        </w:tc>
      </w:tr>
      <w:tr w:rsidR="00D87E3C" w:rsidRPr="000A7FDB" w:rsidTr="00C1104B">
        <w:trPr>
          <w:gridBefore w:val="1"/>
          <w:wBefore w:w="33" w:type="dxa"/>
          <w:trHeight w:val="270"/>
        </w:trPr>
        <w:tc>
          <w:tcPr>
            <w:tcW w:w="422" w:type="dxa"/>
            <w:gridSpan w:val="2"/>
          </w:tcPr>
          <w:p w:rsidR="00D87E3C"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rsidR="00D87E3C" w:rsidRPr="000A7FDB" w:rsidRDefault="00D87E3C" w:rsidP="00C1104B">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C1104B">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C1104B">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rsidR="00D87E3C" w:rsidRPr="000A7FDB" w:rsidRDefault="00D87E3C" w:rsidP="00C1104B">
            <w:pPr>
              <w:jc w:val="both"/>
              <w:rPr>
                <w:color w:val="C0504D"/>
                <w:sz w:val="20"/>
                <w:szCs w:val="20"/>
              </w:rPr>
            </w:pPr>
            <w:r w:rsidRPr="000A7FDB">
              <w:rPr>
                <w:b/>
                <w:color w:val="C0504D"/>
                <w:sz w:val="20"/>
                <w:szCs w:val="20"/>
              </w:rPr>
              <w:lastRenderedPageBreak/>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D87E3C" w:rsidRDefault="00D87E3C" w:rsidP="00C1104B">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5B561B" w:rsidRPr="005B561B" w:rsidRDefault="005B561B" w:rsidP="00C1104B">
            <w:pPr>
              <w:jc w:val="both"/>
              <w:rPr>
                <w:color w:val="008000"/>
                <w:sz w:val="20"/>
                <w:szCs w:val="20"/>
              </w:rPr>
            </w:pPr>
            <w:r w:rsidRPr="005B561B">
              <w:rPr>
                <w:color w:val="008000"/>
                <w:sz w:val="20"/>
                <w:szCs w:val="20"/>
              </w:rPr>
              <w:t>б) лицата, чиято дейност се контролира от трето лице;</w:t>
            </w:r>
          </w:p>
          <w:p w:rsidR="005B561B" w:rsidRPr="005B561B" w:rsidRDefault="005B561B" w:rsidP="00C1104B">
            <w:pPr>
              <w:jc w:val="both"/>
              <w:rPr>
                <w:color w:val="008000"/>
                <w:sz w:val="20"/>
                <w:szCs w:val="20"/>
              </w:rPr>
            </w:pPr>
            <w:r w:rsidRPr="005B561B">
              <w:rPr>
                <w:color w:val="008000"/>
                <w:sz w:val="20"/>
                <w:szCs w:val="20"/>
              </w:rPr>
              <w:t>в) лицата, които съвместно контролират трето лице;</w:t>
            </w:r>
          </w:p>
          <w:p w:rsidR="005B561B" w:rsidRPr="005B561B" w:rsidRDefault="005B561B" w:rsidP="00C1104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B561B" w:rsidRPr="005B561B" w:rsidRDefault="005B561B" w:rsidP="00C1104B">
            <w:pPr>
              <w:jc w:val="both"/>
              <w:rPr>
                <w:color w:val="008000"/>
                <w:sz w:val="20"/>
                <w:szCs w:val="20"/>
              </w:rPr>
            </w:pPr>
            <w:r w:rsidRPr="005B561B">
              <w:rPr>
                <w:color w:val="008000"/>
                <w:sz w:val="20"/>
                <w:szCs w:val="20"/>
              </w:rPr>
              <w:t>"Контрол" е налице, когато едно лице:</w:t>
            </w:r>
          </w:p>
          <w:p w:rsidR="005B561B" w:rsidRPr="005B561B" w:rsidRDefault="005B561B" w:rsidP="00C1104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B561B" w:rsidRPr="005B561B" w:rsidRDefault="005B561B" w:rsidP="00C1104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5B561B" w:rsidRPr="00133734" w:rsidRDefault="005B561B" w:rsidP="00C1104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rsidR="00D87E3C" w:rsidRPr="008E5FC7" w:rsidRDefault="00D87E3C" w:rsidP="00C1104B">
            <w:pPr>
              <w:jc w:val="both"/>
              <w:outlineLvl w:val="1"/>
              <w:rPr>
                <w:sz w:val="20"/>
                <w:szCs w:val="20"/>
              </w:rPr>
            </w:pPr>
          </w:p>
        </w:tc>
        <w:tc>
          <w:tcPr>
            <w:tcW w:w="5106" w:type="dxa"/>
            <w:gridSpan w:val="2"/>
          </w:tcPr>
          <w:p w:rsidR="00D87E3C" w:rsidRPr="000C1983" w:rsidRDefault="00D87E3C" w:rsidP="00C1104B">
            <w:pPr>
              <w:jc w:val="both"/>
              <w:rPr>
                <w:sz w:val="20"/>
                <w:szCs w:val="20"/>
              </w:rPr>
            </w:pPr>
          </w:p>
        </w:tc>
      </w:tr>
      <w:tr w:rsidR="002D140A" w:rsidRPr="000A7FDB" w:rsidTr="00C1104B">
        <w:trPr>
          <w:gridBefore w:val="1"/>
          <w:wBefore w:w="33" w:type="dxa"/>
          <w:trHeight w:val="775"/>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rsidR="002D140A" w:rsidRPr="000C1983" w:rsidRDefault="00A61D9A" w:rsidP="00C1104B">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rsidP="00C1104B">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rsidP="00C1104B">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rsidR="002D140A" w:rsidRPr="008C2581" w:rsidRDefault="002D140A" w:rsidP="00C1104B">
            <w:pPr>
              <w:pStyle w:val="BodyText"/>
              <w:spacing w:before="0" w:after="0"/>
              <w:jc w:val="both"/>
            </w:pPr>
            <w:r w:rsidRPr="008C2581">
              <w:rPr>
                <w:b/>
                <w:color w:val="C0504D"/>
                <w:sz w:val="20"/>
                <w:szCs w:val="20"/>
              </w:rPr>
              <w:lastRenderedPageBreak/>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C1104B">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w:t>
            </w:r>
            <w:r w:rsidR="00A5702F" w:rsidRPr="00A5702F">
              <w:rPr>
                <w:b/>
                <w:color w:val="000080"/>
                <w:sz w:val="20"/>
                <w:szCs w:val="20"/>
              </w:rPr>
              <w:t>/ Наредбата, Приложение №1</w:t>
            </w:r>
            <w:r w:rsidRPr="00E942C0">
              <w:rPr>
                <w:b/>
                <w:color w:val="000080"/>
                <w:sz w:val="20"/>
                <w:szCs w:val="20"/>
              </w:rPr>
              <w:t xml:space="preserve"> </w:t>
            </w:r>
          </w:p>
          <w:p w:rsidR="002D140A" w:rsidRPr="005B2203" w:rsidRDefault="002D140A" w:rsidP="00C1104B">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7765BB" w:rsidRDefault="002D140A" w:rsidP="00C1104B">
            <w:pPr>
              <w:pStyle w:val="Heading1"/>
              <w:keepNext w:val="0"/>
              <w:jc w:val="both"/>
              <w:rPr>
                <w:bCs/>
                <w:sz w:val="20"/>
              </w:rPr>
            </w:pPr>
          </w:p>
        </w:tc>
        <w:tc>
          <w:tcPr>
            <w:tcW w:w="5106" w:type="dxa"/>
            <w:gridSpan w:val="2"/>
          </w:tcPr>
          <w:p w:rsidR="002D140A" w:rsidRPr="007765BB"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rsidR="002D140A" w:rsidRPr="008C2581" w:rsidRDefault="008875A4" w:rsidP="00C1104B">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614668" w:rsidP="00C1104B">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2D140A" w:rsidRPr="00CA3D30" w:rsidRDefault="008875A4" w:rsidP="00C1104B">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rsidR="002D140A" w:rsidRPr="00CA3D30" w:rsidRDefault="002D140A" w:rsidP="00C1104B">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rsidR="002D140A" w:rsidRPr="00F32B4B" w:rsidRDefault="002D140A" w:rsidP="00C1104B">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C1104B">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r w:rsidR="00A5702F" w:rsidRPr="00A5702F">
              <w:rPr>
                <w:b/>
                <w:color w:val="000080"/>
                <w:sz w:val="20"/>
                <w:szCs w:val="20"/>
              </w:rPr>
              <w:t>/ Наредбата, Приложение №1</w:t>
            </w:r>
          </w:p>
          <w:p w:rsidR="004F1289" w:rsidRPr="00994B8F" w:rsidRDefault="004F1289" w:rsidP="00C1104B">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C1104B">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C1104B">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C1104B">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C1104B">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C1104B">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rsidR="002D140A" w:rsidRPr="00C13447" w:rsidRDefault="002D140A" w:rsidP="00C1104B">
            <w:pPr>
              <w:pStyle w:val="Heading1"/>
              <w:keepNext w:val="0"/>
              <w:jc w:val="both"/>
              <w:rPr>
                <w:b w:val="0"/>
                <w:bCs/>
                <w:sz w:val="20"/>
              </w:rPr>
            </w:pPr>
          </w:p>
        </w:tc>
        <w:tc>
          <w:tcPr>
            <w:tcW w:w="5106" w:type="dxa"/>
            <w:gridSpan w:val="2"/>
          </w:tcPr>
          <w:p w:rsidR="003557D8" w:rsidRPr="006419DF" w:rsidRDefault="003557D8" w:rsidP="00C1104B">
            <w:pPr>
              <w:pStyle w:val="BodyText"/>
              <w:jc w:val="both"/>
              <w:rPr>
                <w:sz w:val="20"/>
                <w:szCs w:val="20"/>
              </w:rPr>
            </w:pPr>
          </w:p>
        </w:tc>
      </w:tr>
      <w:tr w:rsidR="00BF406E" w:rsidRPr="000A7FDB" w:rsidTr="00C1104B">
        <w:trPr>
          <w:gridBefore w:val="1"/>
          <w:wBefore w:w="33" w:type="dxa"/>
          <w:trHeight w:val="270"/>
        </w:trPr>
        <w:tc>
          <w:tcPr>
            <w:tcW w:w="422" w:type="dxa"/>
            <w:gridSpan w:val="2"/>
          </w:tcPr>
          <w:p w:rsidR="00BF406E" w:rsidRPr="00715E99"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rsidR="00E03A2E" w:rsidRPr="000A7FDB" w:rsidRDefault="00E03A2E" w:rsidP="00C1104B">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rsidR="001922B9" w:rsidRPr="000A7FDB" w:rsidRDefault="005A476B" w:rsidP="00C1104B">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w:t>
            </w:r>
            <w:r w:rsidRPr="005A476B">
              <w:rPr>
                <w:sz w:val="20"/>
                <w:szCs w:val="20"/>
                <w:lang w:eastAsia="fr-FR"/>
              </w:rPr>
              <w:lastRenderedPageBreak/>
              <w:t xml:space="preserve">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rsidR="001922B9" w:rsidRPr="000A7FDB" w:rsidRDefault="001922B9" w:rsidP="00C1104B">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rsidR="00BD235D" w:rsidRPr="000A7FDB" w:rsidRDefault="00BD235D"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C1104B">
            <w:pPr>
              <w:jc w:val="both"/>
              <w:rPr>
                <w:sz w:val="20"/>
                <w:szCs w:val="20"/>
              </w:rPr>
            </w:pPr>
            <w:r w:rsidRPr="000A7FDB">
              <w:rPr>
                <w:b/>
                <w:color w:val="000080"/>
                <w:sz w:val="20"/>
                <w:szCs w:val="20"/>
              </w:rPr>
              <w:t>т. 17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1922B9" w:rsidRPr="000A7FDB" w:rsidRDefault="00F57F87" w:rsidP="00C1104B">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C1104B">
            <w:pPr>
              <w:pStyle w:val="Heading1"/>
              <w:keepNext w:val="0"/>
              <w:jc w:val="both"/>
              <w:rPr>
                <w:b w:val="0"/>
                <w:bCs/>
                <w:sz w:val="20"/>
              </w:rPr>
            </w:pPr>
          </w:p>
        </w:tc>
        <w:tc>
          <w:tcPr>
            <w:tcW w:w="5106" w:type="dxa"/>
            <w:gridSpan w:val="2"/>
          </w:tcPr>
          <w:p w:rsidR="00BD3762" w:rsidRPr="00A172D8" w:rsidRDefault="00BD3762"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rsidR="002D140A" w:rsidRPr="000A7FDB" w:rsidRDefault="00267F57" w:rsidP="00C1104B">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rsidR="00760D83" w:rsidRDefault="002D140A" w:rsidP="00C1104B">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760D83" w:rsidRPr="00760D83" w:rsidRDefault="00760D83" w:rsidP="00C1104B">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760D83" w:rsidRPr="00760D83" w:rsidRDefault="00760D83" w:rsidP="00C1104B">
            <w:pPr>
              <w:ind w:right="110"/>
              <w:jc w:val="both"/>
              <w:outlineLvl w:val="1"/>
              <w:rPr>
                <w:sz w:val="20"/>
                <w:szCs w:val="20"/>
                <w:lang w:eastAsia="fr-FR"/>
              </w:rPr>
            </w:pPr>
            <w:r w:rsidRPr="00760D83">
              <w:rPr>
                <w:sz w:val="20"/>
                <w:szCs w:val="20"/>
                <w:lang w:eastAsia="fr-FR"/>
              </w:rPr>
              <w:t>1. откаже да сключи договор;</w:t>
            </w:r>
          </w:p>
          <w:p w:rsidR="00760D83" w:rsidRPr="00760D83" w:rsidRDefault="00760D83" w:rsidP="00C1104B">
            <w:pPr>
              <w:ind w:right="110"/>
              <w:jc w:val="both"/>
              <w:outlineLvl w:val="1"/>
              <w:rPr>
                <w:sz w:val="20"/>
                <w:szCs w:val="20"/>
                <w:lang w:eastAsia="fr-FR"/>
              </w:rPr>
            </w:pPr>
            <w:r w:rsidRPr="00760D83">
              <w:rPr>
                <w:sz w:val="20"/>
                <w:szCs w:val="20"/>
                <w:lang w:eastAsia="fr-FR"/>
              </w:rPr>
              <w:t xml:space="preserve">2. не </w:t>
            </w:r>
            <w:r>
              <w:rPr>
                <w:sz w:val="20"/>
                <w:szCs w:val="20"/>
                <w:lang w:eastAsia="fr-FR"/>
              </w:rPr>
              <w:t xml:space="preserve">представи </w:t>
            </w:r>
            <w:r w:rsidR="00892D0A">
              <w:rPr>
                <w:sz w:val="20"/>
                <w:szCs w:val="20"/>
                <w:lang w:eastAsia="fr-FR"/>
              </w:rPr>
              <w:t xml:space="preserve">при сключване на договора </w:t>
            </w:r>
            <w:r>
              <w:rPr>
                <w:sz w:val="20"/>
                <w:szCs w:val="20"/>
                <w:lang w:eastAsia="fr-FR"/>
              </w:rPr>
              <w:t>съответните документи по чл.112, ал.1 от ЗОП</w:t>
            </w:r>
            <w:r w:rsidRPr="00760D83">
              <w:rPr>
                <w:sz w:val="20"/>
                <w:szCs w:val="20"/>
                <w:lang w:eastAsia="fr-FR"/>
              </w:rPr>
              <w:t>, или</w:t>
            </w:r>
          </w:p>
          <w:p w:rsidR="002D140A" w:rsidRPr="000A7FDB" w:rsidRDefault="00760D83" w:rsidP="00C1104B">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2D140A" w:rsidRPr="000A7FDB" w:rsidRDefault="002D140A" w:rsidP="00C1104B">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00760D83">
              <w:rPr>
                <w:sz w:val="20"/>
                <w:lang w:eastAsia="fr-FR"/>
              </w:rPr>
              <w:t xml:space="preserve">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0A7FDB" w:rsidRDefault="002D140A" w:rsidP="00C1104B">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E5343E" w:rsidRDefault="002D140A" w:rsidP="00C1104B">
            <w:pPr>
              <w:pStyle w:val="Heading1"/>
              <w:keepNext w:val="0"/>
              <w:spacing w:before="0" w:line="240" w:lineRule="auto"/>
              <w:rPr>
                <w:b w:val="0"/>
                <w:bCs/>
                <w:sz w:val="20"/>
              </w:rPr>
            </w:pPr>
          </w:p>
        </w:tc>
      </w:tr>
      <w:tr w:rsidR="00724CD0" w:rsidRPr="000A7FDB" w:rsidTr="00C1104B">
        <w:trPr>
          <w:gridBefore w:val="1"/>
          <w:wBefore w:w="33" w:type="dxa"/>
          <w:trHeight w:val="270"/>
        </w:trPr>
        <w:tc>
          <w:tcPr>
            <w:tcW w:w="422" w:type="dxa"/>
            <w:gridSpan w:val="2"/>
          </w:tcPr>
          <w:p w:rsidR="00724CD0" w:rsidRPr="00715E99"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rsidR="00740659" w:rsidRDefault="00724CD0" w:rsidP="00C1104B">
            <w:pPr>
              <w:ind w:right="110"/>
              <w:jc w:val="both"/>
              <w:outlineLvl w:val="1"/>
              <w:rPr>
                <w:b/>
                <w:sz w:val="20"/>
                <w:szCs w:val="20"/>
                <w:lang w:eastAsia="fr-FR"/>
              </w:rPr>
            </w:pPr>
            <w:r>
              <w:rPr>
                <w:b/>
                <w:sz w:val="20"/>
                <w:szCs w:val="20"/>
                <w:lang w:eastAsia="fr-FR"/>
              </w:rPr>
              <w:t>Доклада на Комисията по чл.10</w:t>
            </w:r>
            <w:r w:rsidR="00CA304E">
              <w:rPr>
                <w:b/>
                <w:sz w:val="20"/>
                <w:szCs w:val="20"/>
                <w:lang w:eastAsia="fr-FR"/>
              </w:rPr>
              <w:t>3, ал.3</w:t>
            </w:r>
            <w:r>
              <w:rPr>
                <w:b/>
                <w:sz w:val="20"/>
                <w:szCs w:val="20"/>
                <w:lang w:eastAsia="fr-FR"/>
              </w:rPr>
              <w:t xml:space="preserve"> от ЗОП приет ли е от Възложителя в 10 дневния срок</w:t>
            </w:r>
            <w:r w:rsidR="00740659">
              <w:rPr>
                <w:b/>
                <w:sz w:val="20"/>
                <w:szCs w:val="20"/>
                <w:lang w:eastAsia="fr-FR"/>
              </w:rPr>
              <w:t>?</w:t>
            </w:r>
          </w:p>
          <w:p w:rsidR="00724CD0" w:rsidRDefault="00724CD0" w:rsidP="00C1104B">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rsidR="00740659" w:rsidRDefault="00740659"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740659" w:rsidRPr="00E31789" w:rsidRDefault="00740659" w:rsidP="00C1104B">
            <w:pPr>
              <w:keepLines/>
              <w:outlineLvl w:val="0"/>
              <w:rPr>
                <w:bCs/>
                <w:color w:val="006600"/>
                <w:sz w:val="20"/>
                <w:szCs w:val="20"/>
              </w:rPr>
            </w:pPr>
            <w:r w:rsidRPr="00E31789">
              <w:rPr>
                <w:bCs/>
                <w:color w:val="006600"/>
                <w:sz w:val="20"/>
                <w:szCs w:val="20"/>
              </w:rPr>
              <w:lastRenderedPageBreak/>
              <w:t>Анализирайте:</w:t>
            </w:r>
          </w:p>
          <w:p w:rsidR="00740659" w:rsidRPr="00E31789" w:rsidRDefault="00740659" w:rsidP="00C1104B">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740659" w:rsidRPr="00E31789" w:rsidRDefault="00740659" w:rsidP="00C1104B">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740659" w:rsidRPr="00E31789" w:rsidRDefault="00740659" w:rsidP="00C1104B">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B7D97" w:rsidRPr="00E31789" w:rsidRDefault="00CB7D97" w:rsidP="00C1104B">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r w:rsidR="00A5702F" w:rsidRPr="00A5702F">
              <w:rPr>
                <w:b/>
                <w:color w:val="000080"/>
                <w:sz w:val="20"/>
                <w:szCs w:val="20"/>
              </w:rPr>
              <w:t>/ Наредбата, Приложение №1</w:t>
            </w:r>
          </w:p>
        </w:tc>
        <w:tc>
          <w:tcPr>
            <w:tcW w:w="567" w:type="dxa"/>
            <w:gridSpan w:val="2"/>
          </w:tcPr>
          <w:p w:rsidR="00724CD0" w:rsidDel="006540D2" w:rsidRDefault="00724CD0" w:rsidP="00C1104B">
            <w:pPr>
              <w:pStyle w:val="Heading1"/>
              <w:keepNext w:val="0"/>
              <w:jc w:val="both"/>
              <w:rPr>
                <w:b w:val="0"/>
                <w:bCs/>
                <w:sz w:val="20"/>
              </w:rPr>
            </w:pPr>
          </w:p>
        </w:tc>
        <w:tc>
          <w:tcPr>
            <w:tcW w:w="5106" w:type="dxa"/>
            <w:gridSpan w:val="2"/>
          </w:tcPr>
          <w:p w:rsidR="00724CD0" w:rsidDel="006540D2" w:rsidRDefault="00724CD0"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rsidR="002D140A" w:rsidRPr="000A7FDB" w:rsidRDefault="00B16E60" w:rsidP="00C1104B">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C1104B">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В решението</w:t>
            </w:r>
            <w:r w:rsidR="009C3F6D" w:rsidRPr="00E31789">
              <w:rPr>
                <w:sz w:val="20"/>
                <w:szCs w:val="20"/>
                <w:lang w:val="en"/>
              </w:rPr>
              <w:t xml:space="preserve">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rsidR="002D140A" w:rsidRDefault="002D140A" w:rsidP="00C1104B">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rsidR="00477688" w:rsidRPr="00477688" w:rsidRDefault="00477688" w:rsidP="00C1104B">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2D140A" w:rsidRPr="00F370DD" w:rsidRDefault="002D140A" w:rsidP="00C1104B">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C1104B">
            <w:pPr>
              <w:pStyle w:val="BodyText"/>
              <w:spacing w:before="0" w:after="0"/>
              <w:rPr>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p w:rsidR="002D140A" w:rsidRPr="008C2581" w:rsidRDefault="002D140A" w:rsidP="00C1104B">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C1104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2D140A" w:rsidRPr="00F32B4B" w:rsidRDefault="002C218C" w:rsidP="00C1104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7B0341" w:rsidRDefault="002D140A" w:rsidP="00C1104B">
            <w:pPr>
              <w:pStyle w:val="Heading1"/>
              <w:keepNext w:val="0"/>
              <w:jc w:val="both"/>
              <w:rPr>
                <w:b w:val="0"/>
                <w:bCs/>
                <w:sz w:val="20"/>
              </w:rPr>
            </w:pPr>
          </w:p>
        </w:tc>
        <w:tc>
          <w:tcPr>
            <w:tcW w:w="5106" w:type="dxa"/>
            <w:gridSpan w:val="2"/>
          </w:tcPr>
          <w:p w:rsidR="00F211F1" w:rsidRPr="00E60258" w:rsidRDefault="00F211F1" w:rsidP="00C1104B">
            <w:pPr>
              <w:pStyle w:val="BodyText"/>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2 Решение за прекратяване на процедурата</w:t>
            </w:r>
          </w:p>
        </w:tc>
      </w:tr>
      <w:tr w:rsidR="002D140A" w:rsidRPr="000A7FDB" w:rsidTr="00C1104B">
        <w:trPr>
          <w:gridBefore w:val="1"/>
          <w:wBefore w:w="33" w:type="dxa"/>
          <w:trHeight w:val="270"/>
        </w:trPr>
        <w:tc>
          <w:tcPr>
            <w:tcW w:w="422" w:type="dxa"/>
            <w:gridSpan w:val="2"/>
          </w:tcPr>
          <w:p w:rsidR="002D140A" w:rsidRPr="00994B8F"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rsidR="002D140A" w:rsidRPr="002A39E0" w:rsidRDefault="008875A4" w:rsidP="00C1104B">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sidR="003A6F5E">
              <w:rPr>
                <w:b/>
                <w:sz w:val="20"/>
                <w:szCs w:val="20"/>
                <w:lang w:eastAsia="fr-FR"/>
              </w:rPr>
              <w:t>та по чл.110, ал.1 от ЗОП?</w:t>
            </w:r>
          </w:p>
          <w:p w:rsidR="002D140A" w:rsidRPr="000A7FDB" w:rsidRDefault="002D140A" w:rsidP="00C1104B">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w:t>
            </w:r>
            <w:r w:rsidR="0011695C">
              <w:rPr>
                <w:rFonts w:ascii="Times New Roman" w:hAnsi="Times New Roman" w:cs="Times New Roman"/>
                <w:sz w:val="20"/>
                <w:szCs w:val="20"/>
              </w:rPr>
              <w:t>на</w:t>
            </w:r>
            <w:r w:rsidRPr="000A7FDB">
              <w:rPr>
                <w:rFonts w:ascii="Times New Roman" w:hAnsi="Times New Roman" w:cs="Times New Roman"/>
                <w:sz w:val="20"/>
                <w:szCs w:val="20"/>
              </w:rPr>
              <w:t xml:space="preserve">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2D140A" w:rsidRPr="000A7FDB" w:rsidRDefault="0004017D" w:rsidP="00C1104B">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lastRenderedPageBreak/>
              <w:t xml:space="preserve">Възложителят </w:t>
            </w:r>
            <w:r w:rsidR="002D140A" w:rsidRPr="000A7FDB">
              <w:rPr>
                <w:rFonts w:ascii="Times New Roman" w:hAnsi="Times New Roman" w:cs="Times New Roman"/>
                <w:sz w:val="20"/>
                <w:szCs w:val="20"/>
              </w:rPr>
              <w:t xml:space="preserve">по преценка </w:t>
            </w:r>
            <w:r w:rsidR="002D140A" w:rsidRPr="000A7FDB">
              <w:rPr>
                <w:rFonts w:ascii="Times New Roman" w:hAnsi="Times New Roman" w:cs="Times New Roman"/>
                <w:b/>
                <w:i/>
                <w:sz w:val="20"/>
                <w:szCs w:val="20"/>
                <w:u w:val="single"/>
              </w:rPr>
              <w:t>може</w:t>
            </w:r>
            <w:r w:rsidR="002D140A"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w:t>
            </w:r>
            <w:r w:rsidR="002D140A" w:rsidRPr="000A7FDB">
              <w:rPr>
                <w:rFonts w:ascii="Times New Roman" w:hAnsi="Times New Roman" w:cs="Times New Roman"/>
                <w:sz w:val="20"/>
                <w:szCs w:val="20"/>
              </w:rPr>
              <w:t xml:space="preserve">  основанията по </w:t>
            </w:r>
            <w:r w:rsidR="006E4F0B" w:rsidRPr="000A7FDB">
              <w:rPr>
                <w:rFonts w:ascii="Times New Roman" w:hAnsi="Times New Roman" w:cs="Times New Roman"/>
                <w:sz w:val="20"/>
                <w:szCs w:val="20"/>
              </w:rPr>
              <w:t xml:space="preserve"> ал. 2 </w:t>
            </w:r>
            <w:r w:rsidR="006E4F0B">
              <w:rPr>
                <w:rFonts w:ascii="Times New Roman" w:hAnsi="Times New Roman" w:cs="Times New Roman"/>
                <w:sz w:val="20"/>
                <w:szCs w:val="20"/>
              </w:rPr>
              <w:t xml:space="preserve">на </w:t>
            </w:r>
            <w:r w:rsidR="002D140A" w:rsidRPr="000A7FDB">
              <w:rPr>
                <w:rFonts w:ascii="Times New Roman" w:hAnsi="Times New Roman" w:cs="Times New Roman"/>
                <w:sz w:val="20"/>
                <w:szCs w:val="20"/>
              </w:rPr>
              <w:t xml:space="preserve">чл. </w:t>
            </w:r>
            <w:r w:rsidR="004457F6">
              <w:rPr>
                <w:rFonts w:ascii="Times New Roman" w:hAnsi="Times New Roman" w:cs="Times New Roman"/>
                <w:sz w:val="20"/>
                <w:szCs w:val="20"/>
              </w:rPr>
              <w:t>110</w:t>
            </w:r>
            <w:r w:rsidR="002D140A" w:rsidRPr="000A7FDB">
              <w:rPr>
                <w:rFonts w:ascii="Times New Roman" w:hAnsi="Times New Roman" w:cs="Times New Roman"/>
                <w:sz w:val="20"/>
                <w:szCs w:val="20"/>
              </w:rPr>
              <w:t xml:space="preserve"> от ЗОП.</w:t>
            </w:r>
          </w:p>
          <w:p w:rsidR="002D140A" w:rsidRPr="000A7FDB" w:rsidRDefault="002D140A" w:rsidP="00C1104B">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rsidP="00C1104B">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r w:rsidR="00A5702F" w:rsidRPr="00A5702F">
              <w:rPr>
                <w:b/>
                <w:color w:val="365F91"/>
                <w:sz w:val="20"/>
                <w:szCs w:val="20"/>
                <w:lang w:eastAsia="fr-FR"/>
              </w:rPr>
              <w:t>/ Наредбата, Приложение №1</w:t>
            </w:r>
          </w:p>
          <w:p w:rsidR="002D140A" w:rsidRPr="000A7FDB" w:rsidRDefault="002D140A" w:rsidP="00C1104B">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C1104B">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Default="002D140A" w:rsidP="00C1104B">
            <w:pPr>
              <w:pStyle w:val="NormalWeb"/>
              <w:spacing w:before="0" w:beforeAutospacing="0" w:after="0" w:afterAutospacing="0"/>
              <w:jc w:val="both"/>
              <w:rPr>
                <w:rFonts w:ascii="Times New Roman" w:hAnsi="Times New Roman" w:cs="Times New Roman"/>
                <w:color w:val="008000"/>
                <w:sz w:val="20"/>
                <w:szCs w:val="20"/>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p w:rsidR="00BE09FE" w:rsidRPr="000A7FDB" w:rsidRDefault="00BE09FE" w:rsidP="00C1104B">
            <w:pPr>
              <w:pStyle w:val="NormalWeb"/>
              <w:spacing w:before="0" w:beforeAutospacing="0" w:after="0" w:afterAutospacing="0"/>
              <w:jc w:val="both"/>
              <w:rPr>
                <w:sz w:val="20"/>
                <w:szCs w:val="20"/>
                <w:lang w:eastAsia="fr-FR"/>
              </w:rPr>
            </w:pPr>
            <w:r w:rsidRPr="0033769D">
              <w:rPr>
                <w:rFonts w:ascii="Times New Roman" w:hAnsi="Times New Roman" w:cs="Times New Roman"/>
                <w:color w:val="008000"/>
                <w:sz w:val="20"/>
                <w:szCs w:val="20"/>
              </w:rPr>
              <w:t>Важно: В случай на проведена процедура по реда на чл.79, ал</w:t>
            </w:r>
            <w:r w:rsidR="0047426E">
              <w:rPr>
                <w:rFonts w:ascii="Times New Roman" w:hAnsi="Times New Roman" w:cs="Times New Roman"/>
                <w:color w:val="008000"/>
                <w:sz w:val="20"/>
                <w:szCs w:val="20"/>
                <w:lang w:val="en-US"/>
              </w:rPr>
              <w:t>.</w:t>
            </w:r>
            <w:r w:rsidRPr="0033769D">
              <w:rPr>
                <w:rFonts w:ascii="Times New Roman" w:hAnsi="Times New Roman" w:cs="Times New Roman"/>
                <w:color w:val="008000"/>
                <w:sz w:val="20"/>
                <w:szCs w:val="20"/>
              </w:rPr>
              <w:t>1, т.1 и 2 от ЗОП се описват обстоятелствата и се попълва КЛ за  обществени поръчки, възложени след договаряне без предварително обявление по чл. 18, ал. 1, т.  8 от ЗОП</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3E2A2D" w:rsidRPr="000A7FDB" w:rsidRDefault="003E2A2D"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rsidR="002D140A" w:rsidRPr="000A7FDB" w:rsidRDefault="00B16E60" w:rsidP="00C1104B">
            <w:pPr>
              <w:ind w:right="110"/>
              <w:jc w:val="both"/>
              <w:outlineLvl w:val="1"/>
              <w:rPr>
                <w:b/>
                <w:sz w:val="20"/>
                <w:szCs w:val="20"/>
                <w:lang w:eastAsia="fr-FR"/>
              </w:rPr>
            </w:pPr>
            <w:r w:rsidRPr="00D80EC0">
              <w:rPr>
                <w:b/>
                <w:sz w:val="20"/>
                <w:szCs w:val="20"/>
                <w:lang w:eastAsia="fr-FR"/>
              </w:rPr>
              <w:t>Сключеното рамково споразумение съответства ли на проекта</w:t>
            </w:r>
            <w:r w:rsidR="009837B4" w:rsidRPr="00D80EC0">
              <w:rPr>
                <w:b/>
                <w:sz w:val="20"/>
                <w:szCs w:val="20"/>
                <w:lang w:val="en-US" w:eastAsia="fr-FR"/>
              </w:rPr>
              <w:t xml:space="preserve"> </w:t>
            </w:r>
            <w:r w:rsidR="009837B4" w:rsidRPr="00D80EC0">
              <w:rPr>
                <w:b/>
                <w:sz w:val="20"/>
                <w:szCs w:val="20"/>
                <w:lang w:eastAsia="fr-FR"/>
              </w:rPr>
              <w:t xml:space="preserve">от </w:t>
            </w:r>
            <w:r w:rsidRPr="00D80EC0">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D80EC0">
              <w:rPr>
                <w:b/>
                <w:sz w:val="20"/>
                <w:szCs w:val="20"/>
                <w:lang w:eastAsia="fr-FR"/>
              </w:rPr>
              <w:t>?</w:t>
            </w:r>
          </w:p>
          <w:p w:rsidR="002D140A" w:rsidRPr="000A7FDB" w:rsidRDefault="002D140A" w:rsidP="00C1104B">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C1104B">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0A7FDB" w:rsidRDefault="002D140A" w:rsidP="00C1104B">
            <w:pPr>
              <w:pStyle w:val="Heading1"/>
              <w:keepNext w:val="0"/>
              <w:jc w:val="both"/>
              <w:rPr>
                <w:bCs/>
                <w:sz w:val="20"/>
              </w:rPr>
            </w:pPr>
          </w:p>
        </w:tc>
      </w:tr>
      <w:tr w:rsidR="005B2203" w:rsidRPr="000A7FDB" w:rsidTr="00C1104B">
        <w:trPr>
          <w:gridBefore w:val="1"/>
          <w:wBefore w:w="33" w:type="dxa"/>
          <w:trHeight w:val="270"/>
        </w:trPr>
        <w:tc>
          <w:tcPr>
            <w:tcW w:w="422" w:type="dxa"/>
            <w:gridSpan w:val="2"/>
          </w:tcPr>
          <w:p w:rsidR="005B2203" w:rsidRPr="005B2203" w:rsidRDefault="005B2203"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rsidR="005B2203" w:rsidRDefault="007878C2" w:rsidP="00C1104B">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rsidR="005B2203" w:rsidRDefault="005B2203" w:rsidP="00C1104B">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rsidR="00353225" w:rsidRDefault="00353225" w:rsidP="00C1104B">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C1104B">
            <w:pPr>
              <w:ind w:right="110"/>
              <w:jc w:val="both"/>
              <w:outlineLvl w:val="1"/>
              <w:rPr>
                <w:b/>
                <w:sz w:val="20"/>
                <w:szCs w:val="20"/>
                <w:lang w:eastAsia="fr-FR"/>
              </w:rPr>
            </w:pPr>
            <w:r w:rsidRPr="003505F5">
              <w:rPr>
                <w:bCs/>
                <w:color w:val="008000"/>
                <w:sz w:val="20"/>
              </w:rPr>
              <w:lastRenderedPageBreak/>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C91DB4" w:rsidRDefault="005B2203" w:rsidP="00C1104B">
            <w:pPr>
              <w:pStyle w:val="Heading1"/>
              <w:keepNext w:val="0"/>
              <w:jc w:val="both"/>
              <w:rPr>
                <w:b w:val="0"/>
                <w:sz w:val="20"/>
              </w:rPr>
            </w:pPr>
          </w:p>
        </w:tc>
        <w:tc>
          <w:tcPr>
            <w:tcW w:w="5106" w:type="dxa"/>
            <w:gridSpan w:val="2"/>
          </w:tcPr>
          <w:p w:rsidR="005B2203" w:rsidRPr="001919E0" w:rsidRDefault="005B2203"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133734" w:rsidRDefault="00715E99"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rsidR="002D140A" w:rsidRPr="000C1983" w:rsidRDefault="00B16E60" w:rsidP="00C1104B">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rsidR="002D140A" w:rsidRPr="00F370DD" w:rsidRDefault="00B16E60" w:rsidP="00C1104B">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1104B">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1104B">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rsidR="002D140A" w:rsidRPr="00CA3D30" w:rsidRDefault="002D140A" w:rsidP="00C1104B">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C1104B">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от Насоките</w:t>
            </w:r>
            <w:r w:rsidR="00A5702F" w:rsidRPr="00A5702F">
              <w:rPr>
                <w:b/>
                <w:color w:val="000080"/>
                <w:sz w:val="20"/>
                <w:szCs w:val="20"/>
              </w:rPr>
              <w:t>/ Наредбата, Приложение №1</w:t>
            </w:r>
            <w:r w:rsidRPr="00F32B4B">
              <w:rPr>
                <w:b/>
                <w:color w:val="000080"/>
                <w:sz w:val="20"/>
                <w:szCs w:val="20"/>
              </w:rPr>
              <w:t xml:space="preserve"> </w:t>
            </w:r>
          </w:p>
          <w:p w:rsidR="002D140A" w:rsidRPr="005B2203" w:rsidRDefault="002D140A" w:rsidP="00C1104B">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rsidR="002D140A" w:rsidRPr="00F370DD" w:rsidRDefault="00B16E60" w:rsidP="00C1104B">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9837B4" w:rsidRPr="00E31789"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rsidR="002D140A" w:rsidRDefault="002D140A" w:rsidP="00C1104B">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rsidR="00303D13" w:rsidRPr="00303D13" w:rsidRDefault="00303D13" w:rsidP="00C1104B">
            <w:pPr>
              <w:ind w:right="110"/>
              <w:jc w:val="both"/>
              <w:outlineLvl w:val="1"/>
              <w:rPr>
                <w:b/>
                <w:sz w:val="20"/>
                <w:szCs w:val="20"/>
                <w:lang w:eastAsia="fr-FR"/>
              </w:rPr>
            </w:pPr>
            <w:r w:rsidRPr="00303D13">
              <w:rPr>
                <w:b/>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w:t>
            </w:r>
            <w:r>
              <w:rPr>
                <w:b/>
                <w:sz w:val="20"/>
                <w:szCs w:val="20"/>
                <w:lang w:eastAsia="fr-FR"/>
              </w:rPr>
              <w:t xml:space="preserve"> </w:t>
            </w:r>
            <w:r w:rsidRPr="00303D13">
              <w:rPr>
                <w:b/>
                <w:sz w:val="20"/>
                <w:szCs w:val="20"/>
                <w:lang w:eastAsia="fr-FR"/>
              </w:rPr>
              <w:t>В рамките на вътрешния конкурентен избор възложителят:</w:t>
            </w:r>
          </w:p>
          <w:p w:rsidR="00303D13" w:rsidRPr="00303D13" w:rsidRDefault="00303D13" w:rsidP="00C1104B">
            <w:pPr>
              <w:ind w:right="110"/>
              <w:jc w:val="both"/>
              <w:outlineLvl w:val="1"/>
              <w:rPr>
                <w:b/>
                <w:sz w:val="20"/>
                <w:szCs w:val="20"/>
                <w:lang w:eastAsia="fr-FR"/>
              </w:rPr>
            </w:pPr>
            <w:r w:rsidRPr="00303D13">
              <w:rPr>
                <w:b/>
                <w:sz w:val="20"/>
                <w:szCs w:val="20"/>
                <w:lang w:eastAsia="fr-FR"/>
              </w:rPr>
              <w:t>1. отправя писмена покана до лицата по рамковото споразумение;</w:t>
            </w:r>
          </w:p>
          <w:p w:rsidR="00303D13" w:rsidRPr="00303D13" w:rsidRDefault="00303D13" w:rsidP="00C1104B">
            <w:pPr>
              <w:ind w:right="110"/>
              <w:jc w:val="both"/>
              <w:outlineLvl w:val="1"/>
              <w:rPr>
                <w:b/>
                <w:sz w:val="20"/>
                <w:szCs w:val="20"/>
                <w:lang w:eastAsia="fr-FR"/>
              </w:rPr>
            </w:pPr>
            <w:r w:rsidRPr="00303D13">
              <w:rPr>
                <w:b/>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rsidR="00303D13" w:rsidRPr="00303D13" w:rsidRDefault="00303D13" w:rsidP="00C1104B">
            <w:pPr>
              <w:ind w:right="110"/>
              <w:jc w:val="both"/>
              <w:outlineLvl w:val="1"/>
              <w:rPr>
                <w:b/>
                <w:sz w:val="20"/>
                <w:szCs w:val="20"/>
                <w:lang w:eastAsia="fr-FR"/>
              </w:rPr>
            </w:pPr>
            <w:r w:rsidRPr="00303D13">
              <w:rPr>
                <w:b/>
                <w:sz w:val="20"/>
                <w:szCs w:val="20"/>
                <w:lang w:eastAsia="fr-FR"/>
              </w:rPr>
              <w:t>3. съхранява офертите до изтичането на срока за получаването им;</w:t>
            </w:r>
          </w:p>
          <w:p w:rsidR="00303D13" w:rsidRPr="00303D13" w:rsidRDefault="00303D13" w:rsidP="00C1104B">
            <w:pPr>
              <w:ind w:right="110"/>
              <w:jc w:val="both"/>
              <w:outlineLvl w:val="1"/>
              <w:rPr>
                <w:b/>
                <w:sz w:val="20"/>
                <w:szCs w:val="20"/>
                <w:lang w:eastAsia="fr-FR"/>
              </w:rPr>
            </w:pPr>
            <w:r w:rsidRPr="00303D13">
              <w:rPr>
                <w:b/>
                <w:sz w:val="20"/>
                <w:szCs w:val="20"/>
                <w:lang w:eastAsia="fr-FR"/>
              </w:rPr>
              <w:t>4. назначава комисия, която разглежда и класира офертите;</w:t>
            </w:r>
          </w:p>
          <w:p w:rsidR="00303D13" w:rsidRPr="00F32B4B" w:rsidRDefault="00303D13" w:rsidP="00C1104B">
            <w:pPr>
              <w:ind w:right="110"/>
              <w:jc w:val="both"/>
              <w:outlineLvl w:val="1"/>
              <w:rPr>
                <w:b/>
                <w:sz w:val="20"/>
                <w:szCs w:val="20"/>
                <w:lang w:eastAsia="fr-FR"/>
              </w:rPr>
            </w:pPr>
            <w:r w:rsidRPr="00303D13">
              <w:rPr>
                <w:b/>
                <w:sz w:val="20"/>
                <w:szCs w:val="20"/>
                <w:lang w:eastAsia="fr-FR"/>
              </w:rPr>
              <w:lastRenderedPageBreak/>
              <w:t>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w:t>
            </w:r>
          </w:p>
          <w:p w:rsidR="00303D13" w:rsidRPr="00CA3D30" w:rsidRDefault="00303D13" w:rsidP="00C1104B">
            <w:pPr>
              <w:ind w:right="110"/>
              <w:jc w:val="both"/>
              <w:outlineLvl w:val="1"/>
              <w:rPr>
                <w:sz w:val="20"/>
                <w:szCs w:val="20"/>
                <w:lang w:eastAsia="fr-FR"/>
              </w:rPr>
            </w:pPr>
          </w:p>
          <w:p w:rsidR="002D140A" w:rsidRPr="00F32B4B" w:rsidRDefault="002D140A" w:rsidP="00C1104B">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w:t>
            </w:r>
            <w:r w:rsidR="00303D13">
              <w:rPr>
                <w:b/>
                <w:sz w:val="20"/>
                <w:szCs w:val="20"/>
                <w:lang w:eastAsia="fr-FR"/>
              </w:rPr>
              <w:t xml:space="preserve">ал.3 и </w:t>
            </w:r>
            <w:r w:rsidRPr="00F32B4B">
              <w:rPr>
                <w:b/>
                <w:sz w:val="20"/>
                <w:szCs w:val="20"/>
                <w:lang w:eastAsia="fr-FR"/>
              </w:rPr>
              <w:t xml:space="preserve">ал. </w:t>
            </w:r>
            <w:r w:rsidR="009837B4">
              <w:rPr>
                <w:b/>
                <w:sz w:val="20"/>
                <w:szCs w:val="20"/>
                <w:lang w:eastAsia="fr-FR"/>
              </w:rPr>
              <w:t xml:space="preserve">4 </w:t>
            </w:r>
            <w:r w:rsidRPr="00F32B4B">
              <w:rPr>
                <w:b/>
                <w:sz w:val="20"/>
                <w:szCs w:val="20"/>
                <w:lang w:eastAsia="fr-FR"/>
              </w:rPr>
              <w:t>от ЗОП)</w:t>
            </w:r>
            <w:r w:rsidR="00303D13">
              <w:t xml:space="preserve"> </w:t>
            </w:r>
          </w:p>
          <w:p w:rsidR="002D140A" w:rsidRPr="002A39E0" w:rsidRDefault="002D140A" w:rsidP="00C1104B">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C1104B">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w:t>
            </w:r>
            <w:r w:rsidR="00A5702F" w:rsidRPr="00A5702F">
              <w:rPr>
                <w:b/>
                <w:color w:val="000080"/>
                <w:sz w:val="20"/>
                <w:szCs w:val="20"/>
              </w:rPr>
              <w:t>/ Наредбата, Приложение №1</w:t>
            </w:r>
            <w:r w:rsidRPr="007570F6">
              <w:rPr>
                <w:b/>
                <w:color w:val="000080"/>
                <w:sz w:val="20"/>
                <w:szCs w:val="20"/>
              </w:rPr>
              <w:t xml:space="preserve"> </w:t>
            </w:r>
          </w:p>
          <w:p w:rsidR="002D140A" w:rsidRPr="00AC2F22" w:rsidRDefault="002D140A" w:rsidP="00C1104B">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rsidP="00C1104B">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rsidP="00C1104B">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rsidP="00C1104B">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rsidR="002D140A" w:rsidRPr="00F370DD" w:rsidRDefault="002D140A" w:rsidP="00C1104B">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472DA6" w:rsidRPr="00472DA6" w:rsidRDefault="00472DA6" w:rsidP="00C1104B">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472DA6" w:rsidRPr="00472DA6" w:rsidRDefault="00472DA6" w:rsidP="00C1104B">
            <w:pPr>
              <w:ind w:right="110"/>
              <w:jc w:val="both"/>
              <w:outlineLvl w:val="1"/>
              <w:rPr>
                <w:b/>
                <w:sz w:val="20"/>
                <w:szCs w:val="20"/>
                <w:lang w:eastAsia="fr-FR"/>
              </w:rPr>
            </w:pPr>
            <w:r w:rsidRPr="00472DA6">
              <w:rPr>
                <w:b/>
                <w:sz w:val="20"/>
                <w:szCs w:val="20"/>
                <w:lang w:eastAsia="fr-FR"/>
              </w:rPr>
              <w:t>(чл. 112, ал. 5 и ал.6 от ЗОП)</w:t>
            </w:r>
          </w:p>
          <w:p w:rsidR="00472DA6" w:rsidRPr="00472DA6" w:rsidRDefault="00472DA6" w:rsidP="00C1104B">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rsidR="002D140A" w:rsidRPr="00994B8F" w:rsidRDefault="002D140A" w:rsidP="00C1104B">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C1104B">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bCs/>
                <w:color w:val="008000"/>
                <w:sz w:val="20"/>
              </w:rPr>
            </w:pPr>
            <w:r w:rsidRPr="00C13447">
              <w:rPr>
                <w:bCs/>
                <w:color w:val="008000"/>
                <w:sz w:val="20"/>
              </w:rPr>
              <w:t>Анализирайте:</w:t>
            </w:r>
          </w:p>
          <w:p w:rsidR="002D140A" w:rsidRPr="002A39E0" w:rsidRDefault="002D140A" w:rsidP="00C1104B">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C1104B">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C1104B">
            <w:pPr>
              <w:ind w:right="110"/>
              <w:jc w:val="both"/>
              <w:outlineLvl w:val="1"/>
              <w:rPr>
                <w:bCs/>
                <w:color w:val="008000"/>
                <w:sz w:val="20"/>
              </w:rPr>
            </w:pPr>
            <w:r w:rsidRPr="00DF02DE">
              <w:rPr>
                <w:bCs/>
                <w:color w:val="008000"/>
                <w:sz w:val="20"/>
              </w:rPr>
              <w:t>- датата на сключения договор;</w:t>
            </w:r>
          </w:p>
          <w:p w:rsidR="002D140A" w:rsidRDefault="002D140A" w:rsidP="00C1104B">
            <w:pPr>
              <w:ind w:right="110"/>
              <w:jc w:val="both"/>
              <w:outlineLvl w:val="1"/>
              <w:rPr>
                <w:bCs/>
                <w:color w:val="008000"/>
                <w:sz w:val="20"/>
              </w:rPr>
            </w:pPr>
            <w:r w:rsidRPr="00767D48">
              <w:rPr>
                <w:bCs/>
                <w:color w:val="008000"/>
                <w:sz w:val="20"/>
              </w:rPr>
              <w:lastRenderedPageBreak/>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6B6221" w:rsidRPr="000A7FDB" w:rsidRDefault="006B6221" w:rsidP="00C1104B">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sidR="00C63AFC">
              <w:rPr>
                <w:sz w:val="20"/>
                <w:szCs w:val="20"/>
                <w:lang w:val="en-US" w:eastAsia="fr-FR"/>
              </w:rPr>
              <w:t xml:space="preserve"> </w:t>
            </w:r>
            <w:r w:rsidR="00C63AFC">
              <w:rPr>
                <w:sz w:val="20"/>
                <w:szCs w:val="20"/>
                <w:lang w:eastAsia="fr-FR"/>
              </w:rPr>
              <w:t>(чл.43, ал.2, т.1, б.“б“</w:t>
            </w:r>
            <w:r w:rsidR="004B79D5">
              <w:rPr>
                <w:sz w:val="20"/>
                <w:szCs w:val="20"/>
                <w:lang w:eastAsia="fr-FR"/>
              </w:rPr>
              <w:t xml:space="preserve"> от ЗОП</w:t>
            </w:r>
            <w:r w:rsidR="00C63AFC">
              <w:rPr>
                <w:sz w:val="20"/>
                <w:szCs w:val="20"/>
                <w:lang w:eastAsia="fr-FR"/>
              </w:rPr>
              <w:t>)</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6933D3" w:rsidRPr="005D10C5" w:rsidRDefault="006933D3"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rsidR="002D140A" w:rsidRPr="00994B8F" w:rsidRDefault="002D140A" w:rsidP="00C1104B">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5515F9" w:rsidRPr="005515F9" w:rsidRDefault="005515F9" w:rsidP="00C1104B">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rsidR="005515F9" w:rsidRPr="005515F9" w:rsidRDefault="005515F9" w:rsidP="00C1104B">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sidR="00A96696">
              <w:rPr>
                <w:b/>
                <w:sz w:val="20"/>
                <w:szCs w:val="20"/>
                <w:lang w:eastAsia="fr-FR"/>
              </w:rPr>
              <w:t xml:space="preserve"> (ако е приложимо)</w:t>
            </w:r>
            <w:r w:rsidRPr="005515F9">
              <w:rPr>
                <w:b/>
                <w:sz w:val="20"/>
                <w:szCs w:val="20"/>
                <w:lang w:eastAsia="fr-FR"/>
              </w:rPr>
              <w:t>;</w:t>
            </w:r>
          </w:p>
          <w:p w:rsidR="005515F9" w:rsidRPr="005515F9" w:rsidRDefault="005515F9" w:rsidP="00C1104B">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5515F9" w:rsidRPr="005515F9" w:rsidRDefault="005515F9" w:rsidP="00C1104B">
            <w:pPr>
              <w:ind w:right="110"/>
              <w:jc w:val="both"/>
              <w:outlineLvl w:val="1"/>
              <w:rPr>
                <w:b/>
                <w:sz w:val="20"/>
                <w:szCs w:val="20"/>
                <w:lang w:eastAsia="fr-FR"/>
              </w:rPr>
            </w:pPr>
            <w:r w:rsidRPr="005515F9">
              <w:rPr>
                <w:b/>
                <w:sz w:val="20"/>
                <w:szCs w:val="20"/>
                <w:lang w:eastAsia="fr-FR"/>
              </w:rPr>
              <w:t>(чл. 112, ал. 1 от ЗОП)</w:t>
            </w:r>
          </w:p>
          <w:p w:rsidR="002D140A" w:rsidRPr="00994B8F" w:rsidRDefault="002D140A" w:rsidP="00C1104B">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C1104B">
            <w:pPr>
              <w:ind w:right="110"/>
              <w:jc w:val="both"/>
              <w:outlineLvl w:val="1"/>
              <w:rPr>
                <w:b/>
                <w:color w:val="365F91"/>
                <w:sz w:val="20"/>
                <w:szCs w:val="20"/>
                <w:lang w:eastAsia="fr-FR"/>
              </w:rPr>
            </w:pPr>
            <w:r w:rsidRPr="00C13447">
              <w:rPr>
                <w:b/>
                <w:color w:val="365F91"/>
                <w:sz w:val="20"/>
                <w:szCs w:val="20"/>
                <w:lang w:eastAsia="fr-FR"/>
              </w:rPr>
              <w:t>т. 18 от Насоки</w:t>
            </w:r>
            <w:r w:rsidR="00A5702F">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C1104B">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C1104B">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2D140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762C22" w:rsidRPr="000A7FDB" w:rsidRDefault="00762C22" w:rsidP="00C1104B">
            <w:pPr>
              <w:numPr>
                <w:ilvl w:val="0"/>
                <w:numId w:val="15"/>
              </w:numPr>
              <w:ind w:right="110"/>
              <w:jc w:val="both"/>
              <w:outlineLvl w:val="1"/>
              <w:rPr>
                <w:color w:val="008000"/>
                <w:sz w:val="20"/>
                <w:szCs w:val="20"/>
                <w:lang w:eastAsia="fr-FR"/>
              </w:rPr>
            </w:pPr>
            <w:r w:rsidRPr="00762C22">
              <w:rPr>
                <w:color w:val="008000"/>
                <w:sz w:val="20"/>
                <w:szCs w:val="20"/>
                <w:lang w:eastAsia="fr-FR"/>
              </w:rPr>
              <w:t xml:space="preserve"> удостоверение от органите на Изпълнителна агенция "Главна инспекция по труда" по чл. 58, ал. 1, т.3 (като се имат предвид и чл. 54, ал. 1 , т.6 от ЗОП);</w:t>
            </w:r>
          </w:p>
          <w:p w:rsidR="003365E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lastRenderedPageBreak/>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C1104B">
            <w:pPr>
              <w:numPr>
                <w:ilvl w:val="0"/>
                <w:numId w:val="15"/>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C1104B">
            <w:pPr>
              <w:pStyle w:val="BodyText"/>
              <w:rPr>
                <w:sz w:val="20"/>
                <w:szCs w:val="20"/>
              </w:rPr>
            </w:pPr>
          </w:p>
        </w:tc>
        <w:tc>
          <w:tcPr>
            <w:tcW w:w="5106" w:type="dxa"/>
            <w:gridSpan w:val="2"/>
          </w:tcPr>
          <w:p w:rsidR="0048483C" w:rsidRPr="00441EA6" w:rsidRDefault="0048483C" w:rsidP="00C1104B">
            <w:pPr>
              <w:pStyle w:val="BodyText"/>
              <w:numPr>
                <w:ilvl w:val="0"/>
                <w:numId w:val="10"/>
              </w:numPr>
              <w:jc w:val="both"/>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rsidR="002D140A" w:rsidRPr="00353225" w:rsidRDefault="002D140A" w:rsidP="00C1104B">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01190" w:rsidRPr="00C01190" w:rsidRDefault="00762C22" w:rsidP="00C1104B">
            <w:pPr>
              <w:ind w:right="110"/>
              <w:jc w:val="both"/>
              <w:outlineLvl w:val="1"/>
              <w:rPr>
                <w:b/>
                <w:bCs/>
                <w:sz w:val="20"/>
                <w:szCs w:val="20"/>
              </w:rPr>
            </w:pPr>
            <w:r w:rsidRPr="00762C2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C01190"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00C01190" w:rsidRPr="00C01190">
              <w:rPr>
                <w:b/>
                <w:bCs/>
                <w:sz w:val="20"/>
                <w:szCs w:val="20"/>
              </w:rPr>
              <w:t xml:space="preserve"> </w:t>
            </w:r>
          </w:p>
          <w:p w:rsidR="00C01190" w:rsidRPr="00C01190" w:rsidRDefault="00C01190" w:rsidP="00C1104B">
            <w:pPr>
              <w:ind w:right="110"/>
              <w:jc w:val="both"/>
              <w:outlineLvl w:val="1"/>
              <w:rPr>
                <w:b/>
                <w:bCs/>
                <w:sz w:val="20"/>
                <w:szCs w:val="20"/>
              </w:rPr>
            </w:pPr>
            <w:r w:rsidRPr="00C01190">
              <w:rPr>
                <w:b/>
                <w:bCs/>
                <w:sz w:val="20"/>
                <w:szCs w:val="20"/>
              </w:rPr>
              <w:t>(чл. 2, ал. 1, т. 1 и чл.112, ал.4 от ЗОП)</w:t>
            </w:r>
          </w:p>
          <w:p w:rsidR="002D140A" w:rsidRPr="000A7FDB" w:rsidRDefault="002D140A" w:rsidP="00C1104B">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C1104B">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2D140A" w:rsidRPr="000A7FDB" w:rsidRDefault="002D140A" w:rsidP="00C1104B">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rsidP="00C1104B">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BA247F" w:rsidRDefault="002D140A"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rsidR="002D140A" w:rsidRPr="00353225" w:rsidRDefault="002D140A" w:rsidP="00C1104B">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rsidR="002D140A" w:rsidRPr="00994B8F" w:rsidRDefault="002D140A" w:rsidP="00C1104B">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rsidP="00C1104B">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rsidP="00C1104B">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rsidR="002D140A" w:rsidRPr="00AC2F22" w:rsidRDefault="002D140A" w:rsidP="00C1104B">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C1104B">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rsidP="00C1104B">
            <w:pPr>
              <w:ind w:right="110"/>
              <w:jc w:val="both"/>
              <w:outlineLvl w:val="1"/>
              <w:rPr>
                <w:b/>
                <w:sz w:val="20"/>
                <w:szCs w:val="20"/>
                <w:lang w:eastAsia="fr-FR"/>
              </w:rPr>
            </w:pPr>
            <w:r w:rsidRPr="000A7FDB">
              <w:rPr>
                <w:color w:val="008000"/>
                <w:sz w:val="20"/>
                <w:szCs w:val="20"/>
              </w:rPr>
              <w:lastRenderedPageBreak/>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FE4E8A" w:rsidRDefault="002D140A" w:rsidP="00C1104B">
            <w:pPr>
              <w:pStyle w:val="Heading1"/>
              <w:keepNext w:val="0"/>
              <w:jc w:val="both"/>
              <w:rPr>
                <w:b w:val="0"/>
                <w:bCs/>
                <w:sz w:val="20"/>
              </w:rPr>
            </w:pPr>
          </w:p>
        </w:tc>
        <w:tc>
          <w:tcPr>
            <w:tcW w:w="5106" w:type="dxa"/>
            <w:gridSpan w:val="2"/>
          </w:tcPr>
          <w:p w:rsidR="00D5375E" w:rsidRPr="00793EAA" w:rsidRDefault="00D5375E" w:rsidP="00C1104B">
            <w:pPr>
              <w:pStyle w:val="BodyText"/>
              <w:rPr>
                <w:sz w:val="20"/>
                <w:szCs w:val="20"/>
              </w:rPr>
            </w:pPr>
          </w:p>
        </w:tc>
      </w:tr>
      <w:tr w:rsidR="007052A2" w:rsidRPr="000A7FDB" w:rsidTr="00C1104B">
        <w:trPr>
          <w:gridBefore w:val="1"/>
          <w:wBefore w:w="33" w:type="dxa"/>
          <w:trHeight w:val="270"/>
        </w:trPr>
        <w:tc>
          <w:tcPr>
            <w:tcW w:w="422" w:type="dxa"/>
            <w:gridSpan w:val="2"/>
          </w:tcPr>
          <w:p w:rsidR="007052A2" w:rsidRPr="00C13447" w:rsidRDefault="00A5702F"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7622" w:type="dxa"/>
            <w:gridSpan w:val="2"/>
            <w:noWrap/>
          </w:tcPr>
          <w:p w:rsidR="007052A2" w:rsidRPr="007052A2" w:rsidRDefault="007052A2" w:rsidP="00C1104B">
            <w:pPr>
              <w:ind w:right="110"/>
              <w:jc w:val="both"/>
              <w:outlineLvl w:val="1"/>
              <w:rPr>
                <w:b/>
                <w:sz w:val="20"/>
                <w:szCs w:val="20"/>
                <w:u w:val="single"/>
                <w:lang w:eastAsia="fr-FR"/>
              </w:rPr>
            </w:pPr>
            <w:r w:rsidRPr="007052A2">
              <w:rPr>
                <w:b/>
                <w:sz w:val="20"/>
                <w:szCs w:val="20"/>
                <w:u w:val="single"/>
                <w:lang w:eastAsia="fr-FR"/>
              </w:rPr>
              <w:t>Приложим и за договори за обществена поръчка, сключени в резултат на рамково споразумение:</w:t>
            </w:r>
          </w:p>
          <w:p w:rsidR="007052A2" w:rsidRDefault="007052A2" w:rsidP="00C1104B">
            <w:pPr>
              <w:ind w:right="110"/>
              <w:jc w:val="both"/>
              <w:outlineLvl w:val="1"/>
              <w:rPr>
                <w:b/>
                <w:sz w:val="20"/>
                <w:szCs w:val="20"/>
                <w:u w:val="single"/>
                <w:lang w:eastAsia="fr-FR"/>
              </w:rPr>
            </w:pPr>
            <w:r>
              <w:rPr>
                <w:b/>
                <w:sz w:val="20"/>
                <w:szCs w:val="20"/>
                <w:u w:val="single"/>
                <w:lang w:eastAsia="fr-FR"/>
              </w:rPr>
              <w:t>Изпратено</w:t>
            </w:r>
            <w:r w:rsidRPr="007052A2">
              <w:rPr>
                <w:b/>
                <w:sz w:val="20"/>
                <w:szCs w:val="20"/>
                <w:u w:val="single"/>
                <w:lang w:eastAsia="fr-FR"/>
              </w:rPr>
              <w:t xml:space="preserve"> ли е </w:t>
            </w:r>
            <w:r>
              <w:rPr>
                <w:b/>
                <w:sz w:val="20"/>
                <w:szCs w:val="20"/>
                <w:u w:val="single"/>
                <w:lang w:eastAsia="fr-FR"/>
              </w:rPr>
              <w:t xml:space="preserve">за публикуване </w:t>
            </w:r>
            <w:r w:rsidRPr="007052A2">
              <w:rPr>
                <w:b/>
                <w:sz w:val="20"/>
                <w:szCs w:val="20"/>
                <w:u w:val="single"/>
                <w:lang w:eastAsia="fr-FR"/>
              </w:rPr>
              <w:t>обявление за възлагане на поръчка</w:t>
            </w:r>
            <w:r>
              <w:rPr>
                <w:b/>
                <w:sz w:val="20"/>
                <w:szCs w:val="20"/>
                <w:u w:val="single"/>
                <w:lang w:eastAsia="fr-FR"/>
              </w:rPr>
              <w:t xml:space="preserve"> с</w:t>
            </w:r>
            <w:r w:rsidRPr="007052A2">
              <w:rPr>
                <w:b/>
                <w:sz w:val="20"/>
                <w:szCs w:val="20"/>
                <w:u w:val="single"/>
                <w:lang w:eastAsia="fr-FR"/>
              </w:rPr>
              <w:t xml:space="preserve"> информация за сключения договор /рамково споразумение д</w:t>
            </w:r>
            <w:r>
              <w:rPr>
                <w:b/>
                <w:sz w:val="20"/>
                <w:szCs w:val="20"/>
                <w:u w:val="single"/>
                <w:lang w:eastAsia="fr-FR"/>
              </w:rPr>
              <w:t>о АОП  и до ОВ на ЕС в срок от 30</w:t>
            </w:r>
            <w:r w:rsidRPr="007052A2">
              <w:rPr>
                <w:b/>
                <w:sz w:val="20"/>
                <w:szCs w:val="20"/>
                <w:u w:val="single"/>
                <w:lang w:eastAsia="fr-FR"/>
              </w:rPr>
              <w:t xml:space="preserve"> дни от подписване на договора за обществена поръчка/ съответно рамковото споразумение?</w:t>
            </w:r>
          </w:p>
          <w:p w:rsidR="007052A2" w:rsidRDefault="007052A2" w:rsidP="00C1104B">
            <w:pPr>
              <w:ind w:right="110"/>
              <w:jc w:val="both"/>
              <w:outlineLvl w:val="1"/>
              <w:rPr>
                <w:b/>
                <w:sz w:val="20"/>
                <w:szCs w:val="20"/>
                <w:u w:val="single"/>
                <w:lang w:eastAsia="fr-FR"/>
              </w:rPr>
            </w:pPr>
          </w:p>
          <w:p w:rsidR="007052A2" w:rsidRPr="00994B8F" w:rsidRDefault="007052A2" w:rsidP="00C1104B">
            <w:pPr>
              <w:ind w:right="110"/>
              <w:jc w:val="both"/>
              <w:outlineLvl w:val="1"/>
              <w:rPr>
                <w:b/>
                <w:sz w:val="20"/>
                <w:szCs w:val="20"/>
                <w:u w:val="single"/>
                <w:lang w:eastAsia="fr-FR"/>
              </w:rPr>
            </w:pPr>
            <w:r>
              <w:rPr>
                <w:b/>
                <w:sz w:val="20"/>
                <w:szCs w:val="20"/>
                <w:u w:val="single"/>
                <w:lang w:eastAsia="fr-FR"/>
              </w:rPr>
              <w:t>(Чл.26, ал.1 от ЗОП)</w:t>
            </w:r>
          </w:p>
        </w:tc>
        <w:tc>
          <w:tcPr>
            <w:tcW w:w="567" w:type="dxa"/>
            <w:gridSpan w:val="2"/>
          </w:tcPr>
          <w:p w:rsidR="007052A2" w:rsidRPr="00FE4E8A" w:rsidRDefault="007052A2" w:rsidP="00C1104B">
            <w:pPr>
              <w:pStyle w:val="Heading1"/>
              <w:keepNext w:val="0"/>
              <w:jc w:val="both"/>
              <w:rPr>
                <w:b w:val="0"/>
                <w:bCs/>
                <w:sz w:val="20"/>
              </w:rPr>
            </w:pPr>
          </w:p>
        </w:tc>
        <w:tc>
          <w:tcPr>
            <w:tcW w:w="5106" w:type="dxa"/>
            <w:gridSpan w:val="2"/>
          </w:tcPr>
          <w:p w:rsidR="007052A2" w:rsidRPr="00793EAA" w:rsidRDefault="007052A2"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6</w:t>
            </w:r>
          </w:p>
        </w:tc>
        <w:tc>
          <w:tcPr>
            <w:tcW w:w="7622" w:type="dxa"/>
            <w:gridSpan w:val="2"/>
            <w:noWrap/>
          </w:tcPr>
          <w:p w:rsidR="002D140A" w:rsidRDefault="002D140A" w:rsidP="00C1104B">
            <w:pPr>
              <w:jc w:val="both"/>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3923FC" w:rsidRPr="00994B8F" w:rsidRDefault="003923FC" w:rsidP="00C1104B">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425F98" w:rsidRPr="00425F98" w:rsidRDefault="00425F98" w:rsidP="00C1104B">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425F98" w:rsidRPr="00425F98" w:rsidRDefault="00425F98" w:rsidP="00C1104B">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5F98" w:rsidRPr="00425F98" w:rsidRDefault="00425F98" w:rsidP="00C1104B">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425F98" w:rsidRPr="00425F98" w:rsidRDefault="00425F98" w:rsidP="00C1104B">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425F98" w:rsidRPr="00425F98" w:rsidRDefault="00425F98" w:rsidP="00C1104B">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425F98" w:rsidRPr="00425F98" w:rsidRDefault="00425F98" w:rsidP="00C1104B">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425F98" w:rsidRPr="00425F98" w:rsidRDefault="00425F98" w:rsidP="00C1104B">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425F98" w:rsidRDefault="00425F98" w:rsidP="00C1104B">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BA6EA2" w:rsidRP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sidRPr="00BA6EA2">
              <w:rPr>
                <w:sz w:val="20"/>
                <w:szCs w:val="20"/>
                <w:lang w:eastAsia="fr-FR"/>
              </w:rPr>
              <w:lastRenderedPageBreak/>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BA6EA2" w:rsidRPr="00BA6EA2" w:rsidRDefault="00BA6EA2" w:rsidP="00C1104B">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BA6EA2" w:rsidRPr="00BA6EA2" w:rsidRDefault="00BA6EA2" w:rsidP="00C1104B">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BA6EA2" w:rsidRPr="00BA6EA2" w:rsidRDefault="00BA6EA2" w:rsidP="00C1104B">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BA6EA2" w:rsidRPr="00BA6EA2" w:rsidRDefault="00BA6EA2" w:rsidP="00C1104B">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BA6EA2" w:rsidRPr="00BA6EA2" w:rsidRDefault="00BA6EA2" w:rsidP="00C1104B">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A6EA2" w:rsidRPr="00BA6EA2" w:rsidRDefault="00BA6EA2" w:rsidP="00C1104B">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BA6EA2" w:rsidRPr="00BA6EA2" w:rsidRDefault="00BA6EA2" w:rsidP="00C1104B">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BA6EA2" w:rsidRPr="00BA6EA2" w:rsidRDefault="00BA6EA2" w:rsidP="00C1104B">
            <w:pPr>
              <w:jc w:val="both"/>
              <w:rPr>
                <w:sz w:val="20"/>
                <w:szCs w:val="20"/>
                <w:lang w:eastAsia="fr-FR"/>
              </w:rPr>
            </w:pPr>
            <w:r w:rsidRPr="00BA6EA2">
              <w:rPr>
                <w:sz w:val="20"/>
                <w:szCs w:val="20"/>
                <w:lang w:eastAsia="fr-FR"/>
              </w:rPr>
              <w:t>- се налагат изменения, които не са съществени;</w:t>
            </w:r>
          </w:p>
          <w:p w:rsidR="00E25EF2" w:rsidRDefault="00BA6EA2" w:rsidP="00C1104B">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sidR="00E25EF2">
              <w:rPr>
                <w:sz w:val="20"/>
                <w:szCs w:val="20"/>
                <w:lang w:eastAsia="fr-FR"/>
              </w:rPr>
              <w:t>, а именно:</w:t>
            </w:r>
          </w:p>
          <w:p w:rsidR="00E25EF2" w:rsidRPr="00E25EF2" w:rsidRDefault="00E25EF2" w:rsidP="00C1104B">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0E17BC" w:rsidRDefault="00E25EF2" w:rsidP="00C1104B">
            <w:pPr>
              <w:jc w:val="both"/>
              <w:rPr>
                <w:sz w:val="20"/>
                <w:szCs w:val="20"/>
                <w:lang w:eastAsia="fr-FR"/>
              </w:rPr>
            </w:pPr>
            <w:r w:rsidRPr="00E25EF2">
              <w:rPr>
                <w:sz w:val="20"/>
                <w:szCs w:val="20"/>
                <w:lang w:eastAsia="fr-FR"/>
              </w:rPr>
              <w:lastRenderedPageBreak/>
              <w:t>б) стойността на изменението независимо от условията по буква "а" не надхвърля съответната прагова стойност по чл. 20, ал. 1</w:t>
            </w:r>
            <w:r w:rsidR="00194310">
              <w:rPr>
                <w:sz w:val="20"/>
                <w:szCs w:val="20"/>
                <w:lang w:eastAsia="fr-FR"/>
              </w:rPr>
              <w:t xml:space="preserve"> от ЗОП</w:t>
            </w:r>
            <w:r w:rsidRPr="00E25EF2">
              <w:rPr>
                <w:sz w:val="20"/>
                <w:szCs w:val="20"/>
                <w:lang w:eastAsia="fr-FR"/>
              </w:rPr>
              <w:t>.</w:t>
            </w:r>
          </w:p>
          <w:p w:rsidR="000E17BC" w:rsidRPr="00425F98" w:rsidRDefault="000E17BC" w:rsidP="00C1104B">
            <w:pPr>
              <w:jc w:val="both"/>
              <w:rPr>
                <w:sz w:val="20"/>
                <w:szCs w:val="20"/>
                <w:lang w:eastAsia="fr-FR"/>
              </w:rPr>
            </w:pPr>
          </w:p>
          <w:p w:rsidR="00425F98" w:rsidRDefault="00425F98" w:rsidP="00C1104B">
            <w:pPr>
              <w:jc w:val="both"/>
              <w:rPr>
                <w:b/>
                <w:sz w:val="20"/>
                <w:szCs w:val="20"/>
                <w:lang w:eastAsia="fr-FR"/>
              </w:rPr>
            </w:pPr>
            <w:r w:rsidRPr="00425F98">
              <w:rPr>
                <w:b/>
                <w:sz w:val="20"/>
                <w:szCs w:val="20"/>
                <w:lang w:eastAsia="fr-FR"/>
              </w:rPr>
              <w:t>(чл. 116, ал. 1 - ал. 5 от ЗОП)</w:t>
            </w:r>
          </w:p>
          <w:p w:rsidR="007563F2" w:rsidRPr="007563F2" w:rsidRDefault="007563F2" w:rsidP="00C1104B">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2D140A" w:rsidRPr="000A7FDB" w:rsidRDefault="002D140A" w:rsidP="00C1104B">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FE4E3A" w:rsidRPr="00FE4E3A" w:rsidRDefault="002D140A" w:rsidP="00C1104B">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FE4E3A" w:rsidRPr="00FE4E3A" w:rsidRDefault="00FE4E3A" w:rsidP="00C1104B">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60D0E" w:rsidRDefault="00F60D0E" w:rsidP="00C1104B">
            <w:pPr>
              <w:pStyle w:val="Heading1"/>
              <w:spacing w:before="0" w:line="240" w:lineRule="auto"/>
              <w:jc w:val="both"/>
              <w:rPr>
                <w:b w:val="0"/>
                <w:color w:val="00B050"/>
                <w:sz w:val="20"/>
                <w:lang w:eastAsia="fr-FR"/>
              </w:rPr>
            </w:pPr>
          </w:p>
          <w:p w:rsidR="00AB3B9D" w:rsidRPr="000A7FDB" w:rsidRDefault="00FE4E3A" w:rsidP="00C1104B">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sidR="00425F98">
              <w:rPr>
                <w:b w:val="0"/>
                <w:color w:val="00B050"/>
                <w:sz w:val="20"/>
                <w:lang w:eastAsia="fr-FR"/>
              </w:rPr>
              <w:t>116</w:t>
            </w:r>
            <w:r w:rsidRPr="00FE4E3A">
              <w:rPr>
                <w:b w:val="0"/>
                <w:color w:val="00B050"/>
                <w:sz w:val="20"/>
                <w:lang w:eastAsia="fr-FR"/>
              </w:rPr>
              <w:t xml:space="preserve">, ал. </w:t>
            </w:r>
            <w:r w:rsidR="00425F98">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BC5273" w:rsidRDefault="002D140A" w:rsidP="00C1104B">
            <w:pPr>
              <w:pStyle w:val="Heading1"/>
              <w:keepNext w:val="0"/>
              <w:jc w:val="both"/>
              <w:rPr>
                <w:b w:val="0"/>
                <w:bCs/>
                <w:sz w:val="20"/>
              </w:rPr>
            </w:pPr>
          </w:p>
        </w:tc>
        <w:tc>
          <w:tcPr>
            <w:tcW w:w="5106" w:type="dxa"/>
            <w:gridSpan w:val="2"/>
          </w:tcPr>
          <w:p w:rsidR="002F1021" w:rsidRPr="00BC5273" w:rsidRDefault="002F1021" w:rsidP="00C1104B">
            <w:pPr>
              <w:pStyle w:val="BodyText"/>
              <w:rPr>
                <w:sz w:val="20"/>
                <w:szCs w:val="20"/>
              </w:rPr>
            </w:pPr>
          </w:p>
        </w:tc>
      </w:tr>
      <w:tr w:rsidR="00E546CD" w:rsidRPr="000C1983" w:rsidTr="00C1104B">
        <w:trPr>
          <w:trHeight w:val="270"/>
        </w:trPr>
        <w:tc>
          <w:tcPr>
            <w:tcW w:w="13750" w:type="dxa"/>
            <w:gridSpan w:val="9"/>
          </w:tcPr>
          <w:p w:rsidR="00E546CD" w:rsidRPr="000C1983" w:rsidRDefault="00E546CD" w:rsidP="00C1104B">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C1104B">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C1104B">
        <w:trPr>
          <w:trHeight w:val="270"/>
        </w:trPr>
        <w:tc>
          <w:tcPr>
            <w:tcW w:w="425" w:type="dxa"/>
            <w:gridSpan w:val="2"/>
          </w:tcPr>
          <w:p w:rsidR="00E546CD" w:rsidRPr="00715E99"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sidR="00A5702F">
              <w:rPr>
                <w:rFonts w:ascii="Times New Roman" w:hAnsi="Times New Roman" w:cs="Times New Roman"/>
                <w:szCs w:val="20"/>
                <w:lang w:val="bg-BG"/>
              </w:rPr>
              <w:t>7</w:t>
            </w:r>
          </w:p>
        </w:tc>
        <w:tc>
          <w:tcPr>
            <w:tcW w:w="7683" w:type="dxa"/>
            <w:gridSpan w:val="4"/>
            <w:noWrap/>
          </w:tcPr>
          <w:p w:rsidR="00E546CD" w:rsidRPr="00353225" w:rsidRDefault="00E546CD" w:rsidP="00C1104B">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C1104B">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C13447"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8</w:t>
            </w:r>
          </w:p>
        </w:tc>
        <w:tc>
          <w:tcPr>
            <w:tcW w:w="7683" w:type="dxa"/>
            <w:gridSpan w:val="4"/>
            <w:noWrap/>
          </w:tcPr>
          <w:p w:rsidR="00E546CD" w:rsidRPr="00994B8F" w:rsidRDefault="00E546CD" w:rsidP="00C1104B">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C1104B">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A5702F">
              <w:rPr>
                <w:rFonts w:ascii="Times New Roman" w:hAnsi="Times New Roman" w:cs="Times New Roman"/>
                <w:szCs w:val="20"/>
                <w:lang w:val="bg-BG"/>
              </w:rPr>
              <w:t>9</w:t>
            </w:r>
          </w:p>
        </w:tc>
        <w:tc>
          <w:tcPr>
            <w:tcW w:w="7683" w:type="dxa"/>
            <w:gridSpan w:val="4"/>
            <w:noWrap/>
          </w:tcPr>
          <w:p w:rsidR="00E546CD" w:rsidRPr="00994B8F" w:rsidRDefault="00E546CD" w:rsidP="00C1104B">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C1104B">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bl>
    <w:p w:rsidR="00FE4E3A" w:rsidRDefault="00C1104B" w:rsidP="00CC3A87">
      <w:pPr>
        <w:rPr>
          <w:lang w:val="en-US"/>
        </w:rPr>
      </w:pPr>
      <w:r>
        <w:rPr>
          <w:lang w:val="en-US"/>
        </w:rPr>
        <w:br w:type="textWrapping" w:clear="all"/>
      </w: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sidR="0078430A">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AA136C"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Default="001C25AC" w:rsidP="006C17CE">
            <w:pPr>
              <w:ind w:left="214" w:right="283" w:hanging="72"/>
              <w:rPr>
                <w:b/>
                <w:i/>
              </w:rPr>
            </w:pPr>
            <w:r>
              <w:rPr>
                <w:b/>
                <w:i/>
              </w:rPr>
              <w:t>………………………………………………………………………………………………………..</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sidR="000457AD">
              <w:rPr>
                <w:i/>
              </w:rPr>
              <w:t>-</w:t>
            </w:r>
          </w:p>
          <w:p w:rsidR="00CC3A87" w:rsidRPr="00C44CA0" w:rsidRDefault="00CC3A87" w:rsidP="006C17CE">
            <w:pPr>
              <w:ind w:left="142" w:right="283"/>
              <w:rPr>
                <w:i/>
              </w:rPr>
            </w:pPr>
            <w:r w:rsidRPr="00C44CA0">
              <w:rPr>
                <w:i/>
              </w:rPr>
              <w:t>. ИЛИ</w:t>
            </w:r>
          </w:p>
          <w:p w:rsidR="00CC3A87" w:rsidRPr="00C44CA0" w:rsidRDefault="00CC3A87" w:rsidP="006C17CE">
            <w:pPr>
              <w:ind w:left="142" w:right="283"/>
              <w:rPr>
                <w:i/>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xml:space="preserve">, които нямат финансов ефект – Референция № </w:t>
            </w:r>
            <w:r w:rsidR="000457AD" w:rsidRPr="00C44CA0">
              <w:rPr>
                <w:i/>
              </w:rPr>
              <w:t>.</w:t>
            </w:r>
            <w:r w:rsidR="000457AD">
              <w:rPr>
                <w:i/>
              </w:rPr>
              <w:t>-</w:t>
            </w:r>
            <w:r w:rsidR="000457AD" w:rsidRPr="00C44CA0">
              <w:rPr>
                <w:i/>
              </w:rPr>
              <w:t xml:space="preserve">. </w:t>
            </w:r>
            <w:r w:rsidRPr="00C44CA0">
              <w:rPr>
                <w:i/>
              </w:rPr>
              <w:t>по-горе.  И/ИЛИ</w:t>
            </w:r>
          </w:p>
          <w:p w:rsidR="00CC3A87" w:rsidRPr="002B2658" w:rsidRDefault="00CC3A87">
            <w:pPr>
              <w:ind w:left="142" w:right="283"/>
              <w:rPr>
                <w:b/>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които имат финансов ефект –</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1C25AC">
            <w:pPr>
              <w:ind w:left="142" w:right="283"/>
              <w:rPr>
                <w:b/>
              </w:rPr>
            </w:pPr>
            <w:r w:rsidRPr="007934D9">
              <w:rPr>
                <w:b/>
              </w:rPr>
              <w:t>Проверката е извършена в периода от</w:t>
            </w:r>
            <w:r w:rsidR="00453C1E">
              <w:rPr>
                <w:b/>
              </w:rPr>
              <w:t xml:space="preserve"> </w:t>
            </w:r>
            <w:r w:rsidR="001C25AC">
              <w:rPr>
                <w:b/>
              </w:rPr>
              <w:t>…</w:t>
            </w:r>
            <w:r w:rsidRPr="007934D9">
              <w:rPr>
                <w:b/>
              </w:rPr>
              <w:t xml:space="preserve"> до </w:t>
            </w:r>
            <w:r w:rsidR="001C25AC">
              <w:rPr>
                <w:b/>
              </w:rPr>
              <w:t>…</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w:t>
            </w:r>
            <w:r w:rsidR="00453C1E">
              <w:rPr>
                <w:b/>
              </w:rPr>
              <w:t>:</w:t>
            </w:r>
            <w:r w:rsidRPr="007934D9">
              <w:rPr>
                <w:b/>
              </w:rPr>
              <w:t xml:space="preserve"> </w:t>
            </w:r>
            <w:r w:rsidR="001C25AC">
              <w:rPr>
                <w:b/>
              </w:rPr>
              <w:t>…………………………………………………………….</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w:t>
            </w:r>
            <w:r w:rsidR="00693EDC" w:rsidRPr="007934D9" w:rsidDel="00693EDC">
              <w:rPr>
                <w:b/>
              </w:rPr>
              <w:t xml:space="preserve"> </w:t>
            </w:r>
            <w:r w:rsidRPr="007934D9">
              <w:rPr>
                <w:b/>
              </w:rPr>
              <w:t>/</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976A8D">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Pr>
                <w:b/>
                <w:bCs/>
              </w:rPr>
              <w:t xml:space="preserve">отдел </w:t>
            </w:r>
            <w:r w:rsidR="00976A8D">
              <w:rPr>
                <w:b/>
                <w:bCs/>
              </w:rPr>
              <w:t>„КОП“</w:t>
            </w:r>
            <w:r w:rsidR="00976A8D" w:rsidRPr="00644A2F">
              <w:rPr>
                <w:b/>
                <w:bCs/>
              </w:rPr>
              <w:t xml:space="preserve"> </w:t>
            </w:r>
            <w:r w:rsidRPr="00644A2F">
              <w:rPr>
                <w:b/>
                <w:bCs/>
              </w:rPr>
              <w:t>от осъществения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sidRPr="00644A2F">
              <w:rPr>
                <w:bCs/>
              </w:rPr>
              <w:lastRenderedPageBreak/>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E204F7" w:rsidRDefault="00CC3A87" w:rsidP="00862585">
            <w:pPr>
              <w:numPr>
                <w:ilvl w:val="0"/>
                <w:numId w:val="16"/>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997061">
              <w:rPr>
                <w:lang w:val="en-US"/>
              </w:rPr>
              <w:t xml:space="preserve"> </w:t>
            </w:r>
            <w:r>
              <w:t>нарушенията:</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432"/>
        </w:trPr>
        <w:tc>
          <w:tcPr>
            <w:tcW w:w="10712" w:type="dxa"/>
          </w:tcPr>
          <w:p w:rsidR="00CC3A87" w:rsidRDefault="00CC3A87" w:rsidP="00862585">
            <w:pPr>
              <w:numPr>
                <w:ilvl w:val="0"/>
                <w:numId w:val="16"/>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752D9C" w:rsidRDefault="00CC3A87" w:rsidP="00862585">
            <w:pPr>
              <w:numPr>
                <w:ilvl w:val="0"/>
                <w:numId w:val="16"/>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p>
        </w:tc>
      </w:tr>
      <w:tr w:rsidR="00CC3A87" w:rsidRPr="00E204F7" w:rsidTr="00CC3A87">
        <w:tc>
          <w:tcPr>
            <w:tcW w:w="12014" w:type="dxa"/>
            <w:gridSpan w:val="2"/>
          </w:tcPr>
          <w:p w:rsidR="00CC3A87" w:rsidRDefault="00CC3A87" w:rsidP="006C17CE">
            <w:pPr>
              <w:spacing w:before="120"/>
              <w:jc w:val="both"/>
              <w:rPr>
                <w:b/>
                <w:i/>
              </w:rPr>
            </w:pPr>
            <w:r>
              <w:rPr>
                <w:b/>
                <w:i/>
              </w:rPr>
              <w:t>Бележки:</w:t>
            </w:r>
            <w:r w:rsidR="000457AD">
              <w:rPr>
                <w:b/>
                <w:i/>
              </w:rPr>
              <w:t xml:space="preserve"> </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976A8D">
            <w:r w:rsidRPr="00D278B2">
              <w:rPr>
                <w:sz w:val="28"/>
                <w:szCs w:val="28"/>
              </w:rPr>
              <w:t>Одобрение :</w:t>
            </w:r>
            <w:r w:rsidR="00E546CD">
              <w:rPr>
                <w:sz w:val="28"/>
                <w:szCs w:val="28"/>
              </w:rPr>
              <w:t xml:space="preserve">Началник на отдел </w:t>
            </w:r>
            <w:r w:rsidR="00976A8D">
              <w:rPr>
                <w:sz w:val="28"/>
                <w:szCs w:val="28"/>
              </w:rPr>
              <w:t>„КОП“</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C6FFE88" wp14:editId="1F84878B">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BE09FE" w:rsidRDefault="00BE09FE" w:rsidP="00C818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6FFE88"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BE09FE" w:rsidRDefault="00BE09FE" w:rsidP="00C8187C">
                            <w:r>
                              <w:t xml:space="preserve">Име / Позиция </w:t>
                            </w:r>
                          </w:p>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Дата</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6A188A">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A62" w:rsidRDefault="00986A62">
      <w:r>
        <w:separator/>
      </w:r>
    </w:p>
  </w:endnote>
  <w:endnote w:type="continuationSeparator" w:id="0">
    <w:p w:rsidR="00986A62" w:rsidRDefault="0098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FE" w:rsidRDefault="00BE09F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09FE" w:rsidRDefault="00BE09F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FE" w:rsidRDefault="00BE09F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0178">
      <w:rPr>
        <w:rStyle w:val="PageNumber"/>
        <w:noProof/>
      </w:rPr>
      <w:t>1</w:t>
    </w:r>
    <w:r>
      <w:rPr>
        <w:rStyle w:val="PageNumber"/>
      </w:rPr>
      <w:fldChar w:fldCharType="end"/>
    </w:r>
  </w:p>
  <w:p w:rsidR="00BE09FE" w:rsidRDefault="00BE09FE"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178" w:rsidRDefault="00230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A62" w:rsidRDefault="00986A62">
      <w:r>
        <w:separator/>
      </w:r>
    </w:p>
  </w:footnote>
  <w:footnote w:type="continuationSeparator" w:id="0">
    <w:p w:rsidR="00986A62" w:rsidRDefault="00986A62">
      <w:r>
        <w:continuationSeparator/>
      </w:r>
    </w:p>
  </w:footnote>
  <w:footnote w:id="1">
    <w:p w:rsidR="00BE09FE" w:rsidRPr="00FD636E" w:rsidRDefault="00BE09FE"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178" w:rsidRDefault="002301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775CE0" w:rsidRPr="000E0EEA" w:rsidTr="00775CE0">
      <w:trPr>
        <w:trHeight w:val="70"/>
      </w:trPr>
      <w:tc>
        <w:tcPr>
          <w:tcW w:w="12186" w:type="dxa"/>
          <w:gridSpan w:val="3"/>
          <w:tcBorders>
            <w:top w:val="single" w:sz="4" w:space="0" w:color="999999"/>
            <w:left w:val="single" w:sz="4" w:space="0" w:color="999999"/>
            <w:right w:val="single" w:sz="4" w:space="0" w:color="999999"/>
          </w:tcBorders>
          <w:vAlign w:val="center"/>
        </w:tcPr>
        <w:p w:rsidR="00775CE0" w:rsidRPr="000E0EEA" w:rsidRDefault="00775CE0" w:rsidP="00775CE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775CE0" w:rsidRPr="000E0EEA" w:rsidRDefault="00775CE0" w:rsidP="00775CE0">
          <w:pPr>
            <w:tabs>
              <w:tab w:val="center" w:pos="4536"/>
              <w:tab w:val="right" w:pos="9072"/>
            </w:tabs>
            <w:ind w:firstLine="120"/>
            <w:jc w:val="center"/>
            <w:rPr>
              <w:b/>
              <w:sz w:val="20"/>
              <w:szCs w:val="20"/>
              <w:lang w:eastAsia="pl-PL"/>
            </w:rPr>
          </w:pPr>
          <w:r w:rsidRPr="00775CE0">
            <w:rPr>
              <w:b/>
              <w:sz w:val="20"/>
              <w:szCs w:val="20"/>
              <w:lang w:eastAsia="pl-PL"/>
            </w:rPr>
            <w:t>4.00.01.</w:t>
          </w:r>
        </w:p>
      </w:tc>
    </w:tr>
    <w:tr w:rsidR="00775CE0" w:rsidRPr="000E0EEA" w:rsidTr="00775CE0">
      <w:tc>
        <w:tcPr>
          <w:tcW w:w="12186" w:type="dxa"/>
          <w:gridSpan w:val="3"/>
          <w:tcBorders>
            <w:top w:val="single" w:sz="4" w:space="0" w:color="999999"/>
            <w:left w:val="single" w:sz="4" w:space="0" w:color="999999"/>
            <w:right w:val="single" w:sz="4" w:space="0" w:color="999999"/>
          </w:tcBorders>
          <w:vAlign w:val="center"/>
        </w:tcPr>
        <w:p w:rsidR="00775CE0" w:rsidRPr="000E0EEA" w:rsidRDefault="00775CE0" w:rsidP="00775CE0">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775CE0" w:rsidRPr="000E0EEA" w:rsidRDefault="00775CE0" w:rsidP="00775CE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230178">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230178">
            <w:rPr>
              <w:b/>
              <w:noProof/>
              <w:sz w:val="20"/>
              <w:szCs w:val="20"/>
              <w:lang w:val="pl-PL" w:eastAsia="pl-PL"/>
            </w:rPr>
            <w:t>38</w:t>
          </w:r>
          <w:r w:rsidRPr="000E0EEA">
            <w:rPr>
              <w:b/>
              <w:sz w:val="20"/>
              <w:szCs w:val="20"/>
              <w:lang w:val="pl-PL" w:eastAsia="pl-PL"/>
            </w:rPr>
            <w:fldChar w:fldCharType="end"/>
          </w:r>
        </w:p>
      </w:tc>
    </w:tr>
    <w:tr w:rsidR="00230178"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230178" w:rsidRPr="000E0EEA" w:rsidRDefault="00230178" w:rsidP="00230178">
          <w:pPr>
            <w:jc w:val="center"/>
            <w:rPr>
              <w:lang w:eastAsia="pl-PL"/>
            </w:rPr>
          </w:pPr>
          <w:bookmarkStart w:id="0" w:name="_GoBack" w:colFirst="3" w:colLast="3"/>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230178" w:rsidRPr="000E0EEA" w:rsidRDefault="00230178" w:rsidP="00230178">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22FF440" wp14:editId="44BA0282">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rsidR="00230178" w:rsidRPr="002536C6" w:rsidRDefault="00230178"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230178" w:rsidRPr="008003D3" w:rsidRDefault="00230178" w:rsidP="00775CE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230178" w:rsidRPr="002536C6" w:rsidRDefault="00230178" w:rsidP="00775CE0">
                                  <w:pPr>
                                    <w:rPr>
                                      <w:rFonts w:ascii="Arial" w:hAnsi="Arial" w:cs="Arial"/>
                                      <w:b/>
                                      <w:sz w:val="18"/>
                                      <w:szCs w:val="18"/>
                                    </w:rPr>
                                  </w:pPr>
                                  <w:r w:rsidRPr="002536C6">
                                    <w:rPr>
                                      <w:rFonts w:ascii="Arial" w:hAnsi="Arial" w:cs="Arial"/>
                                      <w:b/>
                                      <w:sz w:val="18"/>
                                      <w:szCs w:val="18"/>
                                    </w:rPr>
                                    <w:t>ЕВРОПЕЙСКИ</w:t>
                                  </w:r>
                                </w:p>
                                <w:p w:rsidR="00230178" w:rsidRPr="002536C6" w:rsidRDefault="00230178" w:rsidP="00775CE0">
                                  <w:pPr>
                                    <w:spacing w:after="20"/>
                                    <w:rPr>
                                      <w:rFonts w:ascii="Arial" w:hAnsi="Arial" w:cs="Arial"/>
                                      <w:b/>
                                      <w:sz w:val="18"/>
                                      <w:szCs w:val="18"/>
                                    </w:rPr>
                                  </w:pPr>
                                  <w:r w:rsidRPr="002536C6">
                                    <w:rPr>
                                      <w:rFonts w:ascii="Arial" w:hAnsi="Arial" w:cs="Arial"/>
                                      <w:b/>
                                      <w:sz w:val="18"/>
                                      <w:szCs w:val="18"/>
                                    </w:rPr>
                                    <w:t>СЪЮЗ</w:t>
                                  </w:r>
                                </w:p>
                                <w:p w:rsidR="00230178" w:rsidRPr="002536C6" w:rsidRDefault="00230178" w:rsidP="00775CE0">
                                  <w:pPr>
                                    <w:rPr>
                                      <w:rFonts w:ascii="Arial" w:hAnsi="Arial" w:cs="Arial"/>
                                      <w:sz w:val="18"/>
                                      <w:szCs w:val="18"/>
                                    </w:rPr>
                                  </w:pPr>
                                  <w:r w:rsidRPr="002536C6">
                                    <w:rPr>
                                      <w:rFonts w:ascii="Arial" w:hAnsi="Arial" w:cs="Arial"/>
                                      <w:sz w:val="18"/>
                                      <w:szCs w:val="18"/>
                                    </w:rPr>
                                    <w:t>Европейски фонд за</w:t>
                                  </w:r>
                                </w:p>
                                <w:p w:rsidR="00230178" w:rsidRPr="002536C6" w:rsidRDefault="00230178" w:rsidP="00775CE0">
                                  <w:pPr>
                                    <w:rPr>
                                      <w:rFonts w:ascii="Arial" w:hAnsi="Arial" w:cs="Arial"/>
                                      <w:sz w:val="18"/>
                                      <w:szCs w:val="18"/>
                                    </w:rPr>
                                  </w:pPr>
                                  <w:r w:rsidRPr="002536C6">
                                    <w:rPr>
                                      <w:rFonts w:ascii="Arial" w:hAnsi="Arial" w:cs="Arial"/>
                                      <w:sz w:val="18"/>
                                      <w:szCs w:val="18"/>
                                    </w:rPr>
                                    <w:t>регионално развитие</w:t>
                                  </w:r>
                                </w:p>
                                <w:p w:rsidR="00230178" w:rsidRPr="002536C6" w:rsidRDefault="00230178"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22FF44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mUi7Q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8" type="#_x0000_t202" style="position:absolute;width:19710;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230178" w:rsidRPr="002536C6" w:rsidRDefault="00230178"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230178" w:rsidRPr="008003D3" w:rsidRDefault="00230178" w:rsidP="00775CE0">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230178" w:rsidRPr="002536C6" w:rsidRDefault="00230178" w:rsidP="00775CE0">
                            <w:pPr>
                              <w:rPr>
                                <w:rFonts w:ascii="Arial" w:hAnsi="Arial" w:cs="Arial"/>
                                <w:b/>
                                <w:sz w:val="18"/>
                                <w:szCs w:val="18"/>
                              </w:rPr>
                            </w:pPr>
                            <w:r w:rsidRPr="002536C6">
                              <w:rPr>
                                <w:rFonts w:ascii="Arial" w:hAnsi="Arial" w:cs="Arial"/>
                                <w:b/>
                                <w:sz w:val="18"/>
                                <w:szCs w:val="18"/>
                              </w:rPr>
                              <w:t>ЕВРОПЕЙСКИ</w:t>
                            </w:r>
                          </w:p>
                          <w:p w:rsidR="00230178" w:rsidRPr="002536C6" w:rsidRDefault="00230178" w:rsidP="00775CE0">
                            <w:pPr>
                              <w:spacing w:after="20"/>
                              <w:rPr>
                                <w:rFonts w:ascii="Arial" w:hAnsi="Arial" w:cs="Arial"/>
                                <w:b/>
                                <w:sz w:val="18"/>
                                <w:szCs w:val="18"/>
                              </w:rPr>
                            </w:pPr>
                            <w:r w:rsidRPr="002536C6">
                              <w:rPr>
                                <w:rFonts w:ascii="Arial" w:hAnsi="Arial" w:cs="Arial"/>
                                <w:b/>
                                <w:sz w:val="18"/>
                                <w:szCs w:val="18"/>
                              </w:rPr>
                              <w:t>СЪЮЗ</w:t>
                            </w:r>
                          </w:p>
                          <w:p w:rsidR="00230178" w:rsidRPr="002536C6" w:rsidRDefault="00230178" w:rsidP="00775CE0">
                            <w:pPr>
                              <w:rPr>
                                <w:rFonts w:ascii="Arial" w:hAnsi="Arial" w:cs="Arial"/>
                                <w:sz w:val="18"/>
                                <w:szCs w:val="18"/>
                              </w:rPr>
                            </w:pPr>
                            <w:r w:rsidRPr="002536C6">
                              <w:rPr>
                                <w:rFonts w:ascii="Arial" w:hAnsi="Arial" w:cs="Arial"/>
                                <w:sz w:val="18"/>
                                <w:szCs w:val="18"/>
                              </w:rPr>
                              <w:t>Европейски фонд за</w:t>
                            </w:r>
                          </w:p>
                          <w:p w:rsidR="00230178" w:rsidRPr="002536C6" w:rsidRDefault="00230178" w:rsidP="00775CE0">
                            <w:pPr>
                              <w:rPr>
                                <w:rFonts w:ascii="Arial" w:hAnsi="Arial" w:cs="Arial"/>
                                <w:sz w:val="18"/>
                                <w:szCs w:val="18"/>
                              </w:rPr>
                            </w:pPr>
                            <w:r w:rsidRPr="002536C6">
                              <w:rPr>
                                <w:rFonts w:ascii="Arial" w:hAnsi="Arial" w:cs="Arial"/>
                                <w:sz w:val="18"/>
                                <w:szCs w:val="18"/>
                              </w:rPr>
                              <w:t>регионално развитие</w:t>
                            </w:r>
                          </w:p>
                          <w:p w:rsidR="00230178" w:rsidRPr="002536C6" w:rsidRDefault="00230178"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230178" w:rsidRPr="000E0EEA" w:rsidRDefault="00230178" w:rsidP="00230178">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EFF051A" wp14:editId="0873820D">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230178" w:rsidRPr="00D57704" w:rsidRDefault="00230178" w:rsidP="00775CE0">
                                  <w:pPr>
                                    <w:jc w:val="center"/>
                                    <w:rPr>
                                      <w:rFonts w:ascii="Arial" w:hAnsi="Arial" w:cs="Arial"/>
                                      <w:b/>
                                      <w:sz w:val="12"/>
                                      <w:szCs w:val="12"/>
                                    </w:rPr>
                                  </w:pPr>
                                  <w:r w:rsidRPr="00D57704">
                                    <w:rPr>
                                      <w:rFonts w:ascii="Arial" w:hAnsi="Arial" w:cs="Arial"/>
                                      <w:b/>
                                      <w:sz w:val="12"/>
                                      <w:szCs w:val="12"/>
                                    </w:rPr>
                                    <w:t>ТРАНСПОРТ И</w:t>
                                  </w:r>
                                </w:p>
                                <w:p w:rsidR="00230178" w:rsidRPr="00D57704" w:rsidRDefault="00230178"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230178" w:rsidRPr="00D57704" w:rsidRDefault="00230178"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EFF051A"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230178" w:rsidRPr="00D57704" w:rsidRDefault="00230178" w:rsidP="00775CE0">
                            <w:pPr>
                              <w:jc w:val="center"/>
                              <w:rPr>
                                <w:rFonts w:ascii="Arial" w:hAnsi="Arial" w:cs="Arial"/>
                                <w:b/>
                                <w:sz w:val="12"/>
                                <w:szCs w:val="12"/>
                              </w:rPr>
                            </w:pPr>
                            <w:r w:rsidRPr="00D57704">
                              <w:rPr>
                                <w:rFonts w:ascii="Arial" w:hAnsi="Arial" w:cs="Arial"/>
                                <w:b/>
                                <w:sz w:val="12"/>
                                <w:szCs w:val="12"/>
                              </w:rPr>
                              <w:t>ТРАНСПОРТ И</w:t>
                            </w:r>
                          </w:p>
                          <w:p w:rsidR="00230178" w:rsidRPr="00D57704" w:rsidRDefault="00230178"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230178" w:rsidRPr="00D57704" w:rsidRDefault="00230178"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230178" w:rsidRDefault="00230178" w:rsidP="00230178">
          <w:pPr>
            <w:autoSpaceDE w:val="0"/>
            <w:autoSpaceDN w:val="0"/>
            <w:adjustRightInd w:val="0"/>
            <w:spacing w:line="241" w:lineRule="atLeast"/>
            <w:jc w:val="center"/>
            <w:rPr>
              <w:b/>
              <w:noProof/>
              <w:sz w:val="20"/>
              <w:szCs w:val="20"/>
              <w:lang w:val="en-US"/>
            </w:rPr>
          </w:pPr>
          <w:r>
            <w:rPr>
              <w:b/>
              <w:noProof/>
            </w:rPr>
            <w:t>VI</w:t>
          </w:r>
          <w:r>
            <w:rPr>
              <w:b/>
              <w:noProof/>
              <w:lang w:val="en-US"/>
            </w:rPr>
            <w:t xml:space="preserve">I </w:t>
          </w:r>
          <w:r>
            <w:rPr>
              <w:b/>
              <w:noProof/>
            </w:rPr>
            <w:t>2022</w:t>
          </w:r>
        </w:p>
      </w:tc>
    </w:tr>
    <w:tr w:rsidR="00230178"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230178" w:rsidRPr="000E0EEA" w:rsidRDefault="00230178" w:rsidP="00230178">
          <w:pPr>
            <w:autoSpaceDE w:val="0"/>
            <w:autoSpaceDN w:val="0"/>
            <w:adjustRightInd w:val="0"/>
            <w:jc w:val="center"/>
            <w:rPr>
              <w:b/>
            </w:rPr>
          </w:pPr>
          <w:r w:rsidRPr="000E0EEA">
            <w:rPr>
              <w:b/>
            </w:rPr>
            <w:t>ПНУИ</w:t>
          </w:r>
        </w:p>
        <w:p w:rsidR="00230178" w:rsidRPr="000E0EEA" w:rsidRDefault="00230178" w:rsidP="00230178">
          <w:pPr>
            <w:autoSpaceDE w:val="0"/>
            <w:autoSpaceDN w:val="0"/>
            <w:adjustRightInd w:val="0"/>
            <w:jc w:val="center"/>
            <w:rPr>
              <w:b/>
            </w:rPr>
          </w:pPr>
          <w:r w:rsidRPr="000E0EEA">
            <w:rPr>
              <w:b/>
            </w:rPr>
            <w:t>на</w:t>
          </w:r>
        </w:p>
        <w:p w:rsidR="00230178" w:rsidRPr="000E0EEA" w:rsidRDefault="00230178" w:rsidP="00230178">
          <w:pPr>
            <w:autoSpaceDE w:val="0"/>
            <w:autoSpaceDN w:val="0"/>
            <w:adjustRightInd w:val="0"/>
            <w:jc w:val="center"/>
            <w:rPr>
              <w:b/>
            </w:rPr>
          </w:pPr>
          <w:r w:rsidRPr="000E0EEA">
            <w:rPr>
              <w:b/>
            </w:rPr>
            <w:t>ОПТТИ</w:t>
          </w:r>
        </w:p>
        <w:p w:rsidR="00230178" w:rsidRPr="000E0EEA" w:rsidRDefault="00230178" w:rsidP="00230178">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230178" w:rsidRPr="000E0EEA" w:rsidRDefault="00230178" w:rsidP="00230178">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230178" w:rsidRPr="000E0EEA" w:rsidRDefault="00230178" w:rsidP="00230178">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230178" w:rsidRDefault="00230178" w:rsidP="00230178">
          <w:pPr>
            <w:autoSpaceDE w:val="0"/>
            <w:autoSpaceDN w:val="0"/>
            <w:adjustRightInd w:val="0"/>
            <w:spacing w:line="241" w:lineRule="atLeast"/>
            <w:jc w:val="center"/>
            <w:rPr>
              <w:b/>
              <w:noProof/>
              <w:lang w:val="en-US"/>
            </w:rPr>
          </w:pPr>
          <w:r>
            <w:rPr>
              <w:b/>
              <w:noProof/>
            </w:rPr>
            <w:t>Версия 4</w:t>
          </w:r>
          <w:r>
            <w:rPr>
              <w:b/>
              <w:noProof/>
              <w:lang w:val="en-US"/>
            </w:rPr>
            <w:t>.4</w:t>
          </w:r>
        </w:p>
      </w:tc>
    </w:tr>
    <w:bookmarkEnd w:id="0"/>
  </w:tbl>
  <w:p w:rsidR="00775CE0" w:rsidRDefault="00775CE0" w:rsidP="00775CE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178" w:rsidRDefault="00230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3"/>
  </w:num>
  <w:num w:numId="5">
    <w:abstractNumId w:val="10"/>
  </w:num>
  <w:num w:numId="6">
    <w:abstractNumId w:val="5"/>
  </w:num>
  <w:num w:numId="7">
    <w:abstractNumId w:val="1"/>
  </w:num>
  <w:num w:numId="8">
    <w:abstractNumId w:val="8"/>
  </w:num>
  <w:num w:numId="9">
    <w:abstractNumId w:val="0"/>
  </w:num>
  <w:num w:numId="10">
    <w:abstractNumId w:val="14"/>
  </w:num>
  <w:num w:numId="11">
    <w:abstractNumId w:val="15"/>
  </w:num>
  <w:num w:numId="12">
    <w:abstractNumId w:val="4"/>
  </w:num>
  <w:num w:numId="13">
    <w:abstractNumId w:val="12"/>
  </w:num>
  <w:num w:numId="14">
    <w:abstractNumId w:val="7"/>
  </w:num>
  <w:num w:numId="15">
    <w:abstractNumId w:val="9"/>
  </w:num>
  <w:num w:numId="16">
    <w:abstractNumId w:val="1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5F"/>
    <w:rsid w:val="0002569B"/>
    <w:rsid w:val="00025BB1"/>
    <w:rsid w:val="00025ED7"/>
    <w:rsid w:val="00026311"/>
    <w:rsid w:val="00026382"/>
    <w:rsid w:val="000264AD"/>
    <w:rsid w:val="00027CC4"/>
    <w:rsid w:val="0003042B"/>
    <w:rsid w:val="00030445"/>
    <w:rsid w:val="0003044B"/>
    <w:rsid w:val="00030600"/>
    <w:rsid w:val="00031791"/>
    <w:rsid w:val="000317BF"/>
    <w:rsid w:val="000327A4"/>
    <w:rsid w:val="00032CED"/>
    <w:rsid w:val="000335F4"/>
    <w:rsid w:val="000348C9"/>
    <w:rsid w:val="00034ACA"/>
    <w:rsid w:val="00036BD9"/>
    <w:rsid w:val="000371DE"/>
    <w:rsid w:val="0004017D"/>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483"/>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BC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0F28"/>
    <w:rsid w:val="000E1553"/>
    <w:rsid w:val="000E17BC"/>
    <w:rsid w:val="000E1F05"/>
    <w:rsid w:val="000E245C"/>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6C1"/>
    <w:rsid w:val="001069DD"/>
    <w:rsid w:val="00106E1C"/>
    <w:rsid w:val="0010799F"/>
    <w:rsid w:val="00107B0F"/>
    <w:rsid w:val="0011062E"/>
    <w:rsid w:val="00111930"/>
    <w:rsid w:val="00111EE3"/>
    <w:rsid w:val="00112B65"/>
    <w:rsid w:val="001132B0"/>
    <w:rsid w:val="0011349A"/>
    <w:rsid w:val="0011494A"/>
    <w:rsid w:val="00115916"/>
    <w:rsid w:val="00116416"/>
    <w:rsid w:val="0011695C"/>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350"/>
    <w:rsid w:val="0014197D"/>
    <w:rsid w:val="001420A0"/>
    <w:rsid w:val="0014211D"/>
    <w:rsid w:val="001427D0"/>
    <w:rsid w:val="00142E74"/>
    <w:rsid w:val="0014358F"/>
    <w:rsid w:val="0014469F"/>
    <w:rsid w:val="00145166"/>
    <w:rsid w:val="001452FD"/>
    <w:rsid w:val="00145476"/>
    <w:rsid w:val="0014616F"/>
    <w:rsid w:val="00146631"/>
    <w:rsid w:val="00150F3E"/>
    <w:rsid w:val="001520B6"/>
    <w:rsid w:val="00152E10"/>
    <w:rsid w:val="00152FD1"/>
    <w:rsid w:val="00153D78"/>
    <w:rsid w:val="00154662"/>
    <w:rsid w:val="00154A2B"/>
    <w:rsid w:val="00155302"/>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37CB"/>
    <w:rsid w:val="00183F8B"/>
    <w:rsid w:val="0018437D"/>
    <w:rsid w:val="001846EB"/>
    <w:rsid w:val="0018502A"/>
    <w:rsid w:val="00185283"/>
    <w:rsid w:val="0018743E"/>
    <w:rsid w:val="001877F7"/>
    <w:rsid w:val="00187D48"/>
    <w:rsid w:val="00190E03"/>
    <w:rsid w:val="001919E0"/>
    <w:rsid w:val="001922B9"/>
    <w:rsid w:val="001926B1"/>
    <w:rsid w:val="00193C49"/>
    <w:rsid w:val="001942B5"/>
    <w:rsid w:val="00194310"/>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2B99"/>
    <w:rsid w:val="001B3A5D"/>
    <w:rsid w:val="001B3C89"/>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2D"/>
    <w:rsid w:val="001C3898"/>
    <w:rsid w:val="001C3FB6"/>
    <w:rsid w:val="001C486D"/>
    <w:rsid w:val="001C4CF7"/>
    <w:rsid w:val="001C4CFA"/>
    <w:rsid w:val="001C54D7"/>
    <w:rsid w:val="001C5851"/>
    <w:rsid w:val="001C597F"/>
    <w:rsid w:val="001C5E7B"/>
    <w:rsid w:val="001C6127"/>
    <w:rsid w:val="001C636A"/>
    <w:rsid w:val="001C641C"/>
    <w:rsid w:val="001C70CA"/>
    <w:rsid w:val="001C7C35"/>
    <w:rsid w:val="001C7CDD"/>
    <w:rsid w:val="001D0343"/>
    <w:rsid w:val="001D06E1"/>
    <w:rsid w:val="001D0FCF"/>
    <w:rsid w:val="001D2560"/>
    <w:rsid w:val="001D2809"/>
    <w:rsid w:val="001D3166"/>
    <w:rsid w:val="001D3619"/>
    <w:rsid w:val="001D38D8"/>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0F3"/>
    <w:rsid w:val="001F7ECB"/>
    <w:rsid w:val="001F7FC5"/>
    <w:rsid w:val="00200530"/>
    <w:rsid w:val="002009D3"/>
    <w:rsid w:val="00200A4A"/>
    <w:rsid w:val="00200ABD"/>
    <w:rsid w:val="00200DA6"/>
    <w:rsid w:val="00200FE8"/>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B3B"/>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178"/>
    <w:rsid w:val="002306C0"/>
    <w:rsid w:val="002313F3"/>
    <w:rsid w:val="00231815"/>
    <w:rsid w:val="00232128"/>
    <w:rsid w:val="00232701"/>
    <w:rsid w:val="00232C2C"/>
    <w:rsid w:val="002339D5"/>
    <w:rsid w:val="00233EDB"/>
    <w:rsid w:val="00233FE9"/>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41D"/>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2571"/>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01EE"/>
    <w:rsid w:val="00300588"/>
    <w:rsid w:val="00301251"/>
    <w:rsid w:val="00303D13"/>
    <w:rsid w:val="00304046"/>
    <w:rsid w:val="00304791"/>
    <w:rsid w:val="003057AE"/>
    <w:rsid w:val="00305B93"/>
    <w:rsid w:val="00305F5C"/>
    <w:rsid w:val="0030693A"/>
    <w:rsid w:val="00307049"/>
    <w:rsid w:val="0030724D"/>
    <w:rsid w:val="00307572"/>
    <w:rsid w:val="00307A66"/>
    <w:rsid w:val="0031045C"/>
    <w:rsid w:val="003104B4"/>
    <w:rsid w:val="0031062F"/>
    <w:rsid w:val="00311A51"/>
    <w:rsid w:val="003124A8"/>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4533"/>
    <w:rsid w:val="00335C2E"/>
    <w:rsid w:val="003365EA"/>
    <w:rsid w:val="00336C72"/>
    <w:rsid w:val="00337083"/>
    <w:rsid w:val="00337296"/>
    <w:rsid w:val="0033765D"/>
    <w:rsid w:val="0033769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57962"/>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873"/>
    <w:rsid w:val="00390F39"/>
    <w:rsid w:val="0039221F"/>
    <w:rsid w:val="003923FC"/>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222"/>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1EDF"/>
    <w:rsid w:val="003D29CA"/>
    <w:rsid w:val="003D2B22"/>
    <w:rsid w:val="003D338B"/>
    <w:rsid w:val="003D4500"/>
    <w:rsid w:val="003D4635"/>
    <w:rsid w:val="003D4AAE"/>
    <w:rsid w:val="003D4C2B"/>
    <w:rsid w:val="003D5638"/>
    <w:rsid w:val="003D65E3"/>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8A4"/>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26E"/>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51E"/>
    <w:rsid w:val="004E4FC5"/>
    <w:rsid w:val="004E5B9B"/>
    <w:rsid w:val="004E5D90"/>
    <w:rsid w:val="004E6BFA"/>
    <w:rsid w:val="004E7334"/>
    <w:rsid w:val="004E7515"/>
    <w:rsid w:val="004F099D"/>
    <w:rsid w:val="004F0B56"/>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15F"/>
    <w:rsid w:val="00543D72"/>
    <w:rsid w:val="00543DCB"/>
    <w:rsid w:val="00544064"/>
    <w:rsid w:val="0054416C"/>
    <w:rsid w:val="00544A3A"/>
    <w:rsid w:val="00544C3C"/>
    <w:rsid w:val="00545AB0"/>
    <w:rsid w:val="00545E01"/>
    <w:rsid w:val="00545F1C"/>
    <w:rsid w:val="00545FED"/>
    <w:rsid w:val="005466DE"/>
    <w:rsid w:val="005468C6"/>
    <w:rsid w:val="005468CB"/>
    <w:rsid w:val="005471CE"/>
    <w:rsid w:val="005473F7"/>
    <w:rsid w:val="005474C4"/>
    <w:rsid w:val="0054780C"/>
    <w:rsid w:val="0055006F"/>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2FD3"/>
    <w:rsid w:val="00583DE5"/>
    <w:rsid w:val="00584205"/>
    <w:rsid w:val="0058699B"/>
    <w:rsid w:val="00586BA3"/>
    <w:rsid w:val="00586FEF"/>
    <w:rsid w:val="00587A7C"/>
    <w:rsid w:val="00587F6D"/>
    <w:rsid w:val="00590F34"/>
    <w:rsid w:val="00590F95"/>
    <w:rsid w:val="0059171B"/>
    <w:rsid w:val="00591DA3"/>
    <w:rsid w:val="005923A1"/>
    <w:rsid w:val="005923B6"/>
    <w:rsid w:val="0059245B"/>
    <w:rsid w:val="0059270F"/>
    <w:rsid w:val="00593A30"/>
    <w:rsid w:val="0059482D"/>
    <w:rsid w:val="005968B7"/>
    <w:rsid w:val="00596C0A"/>
    <w:rsid w:val="00597E5F"/>
    <w:rsid w:val="005A0404"/>
    <w:rsid w:val="005A11F1"/>
    <w:rsid w:val="005A124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28"/>
    <w:rsid w:val="005C2585"/>
    <w:rsid w:val="005C28E1"/>
    <w:rsid w:val="005C3096"/>
    <w:rsid w:val="005C3215"/>
    <w:rsid w:val="005C3F0A"/>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E3A"/>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381"/>
    <w:rsid w:val="00617BE6"/>
    <w:rsid w:val="00620216"/>
    <w:rsid w:val="00621C7A"/>
    <w:rsid w:val="00622600"/>
    <w:rsid w:val="00624359"/>
    <w:rsid w:val="006248CD"/>
    <w:rsid w:val="00624D03"/>
    <w:rsid w:val="00625226"/>
    <w:rsid w:val="00625247"/>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BB5"/>
    <w:rsid w:val="00645DF5"/>
    <w:rsid w:val="00645F32"/>
    <w:rsid w:val="00646770"/>
    <w:rsid w:val="006472FB"/>
    <w:rsid w:val="00647BF5"/>
    <w:rsid w:val="006502C5"/>
    <w:rsid w:val="00650402"/>
    <w:rsid w:val="00650922"/>
    <w:rsid w:val="0065146E"/>
    <w:rsid w:val="0065162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00F"/>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A4A"/>
    <w:rsid w:val="006A0025"/>
    <w:rsid w:val="006A05DC"/>
    <w:rsid w:val="006A1276"/>
    <w:rsid w:val="006A1886"/>
    <w:rsid w:val="006A188A"/>
    <w:rsid w:val="006A202D"/>
    <w:rsid w:val="006A3174"/>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4F0B"/>
    <w:rsid w:val="006E5554"/>
    <w:rsid w:val="006E564F"/>
    <w:rsid w:val="006E59AD"/>
    <w:rsid w:val="006E5BC9"/>
    <w:rsid w:val="006E5BCE"/>
    <w:rsid w:val="006E6A26"/>
    <w:rsid w:val="006E6B5A"/>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4C03"/>
    <w:rsid w:val="007052A2"/>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B7"/>
    <w:rsid w:val="0072749A"/>
    <w:rsid w:val="00727AD5"/>
    <w:rsid w:val="0073166E"/>
    <w:rsid w:val="00732770"/>
    <w:rsid w:val="007328A8"/>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8EE"/>
    <w:rsid w:val="0074490A"/>
    <w:rsid w:val="00744A21"/>
    <w:rsid w:val="007458D7"/>
    <w:rsid w:val="00745CE4"/>
    <w:rsid w:val="007460DE"/>
    <w:rsid w:val="00747622"/>
    <w:rsid w:val="00747894"/>
    <w:rsid w:val="00750896"/>
    <w:rsid w:val="00750CCB"/>
    <w:rsid w:val="00752DA9"/>
    <w:rsid w:val="00753A2B"/>
    <w:rsid w:val="00753AEF"/>
    <w:rsid w:val="00755EDB"/>
    <w:rsid w:val="007560BC"/>
    <w:rsid w:val="007563F2"/>
    <w:rsid w:val="007570F6"/>
    <w:rsid w:val="00760D83"/>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5CE0"/>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1F5A"/>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4162"/>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0F5"/>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75B"/>
    <w:rsid w:val="00840ECB"/>
    <w:rsid w:val="0084260C"/>
    <w:rsid w:val="008426B4"/>
    <w:rsid w:val="00842A02"/>
    <w:rsid w:val="00842EDE"/>
    <w:rsid w:val="008431BD"/>
    <w:rsid w:val="008438F2"/>
    <w:rsid w:val="00843C09"/>
    <w:rsid w:val="0084415F"/>
    <w:rsid w:val="00844609"/>
    <w:rsid w:val="008449AB"/>
    <w:rsid w:val="00844C4A"/>
    <w:rsid w:val="0084512C"/>
    <w:rsid w:val="00846798"/>
    <w:rsid w:val="008469BA"/>
    <w:rsid w:val="008469F4"/>
    <w:rsid w:val="008473A8"/>
    <w:rsid w:val="00850EEE"/>
    <w:rsid w:val="008510EB"/>
    <w:rsid w:val="00851DF1"/>
    <w:rsid w:val="008524F0"/>
    <w:rsid w:val="008526F4"/>
    <w:rsid w:val="00853867"/>
    <w:rsid w:val="00853A39"/>
    <w:rsid w:val="008541B5"/>
    <w:rsid w:val="0085527A"/>
    <w:rsid w:val="00856818"/>
    <w:rsid w:val="00857EB3"/>
    <w:rsid w:val="00860688"/>
    <w:rsid w:val="008616B3"/>
    <w:rsid w:val="00862585"/>
    <w:rsid w:val="0086283A"/>
    <w:rsid w:val="0086302D"/>
    <w:rsid w:val="00863189"/>
    <w:rsid w:val="00863450"/>
    <w:rsid w:val="00863E31"/>
    <w:rsid w:val="00863E8B"/>
    <w:rsid w:val="00864EAC"/>
    <w:rsid w:val="00865CA6"/>
    <w:rsid w:val="008667E2"/>
    <w:rsid w:val="00867408"/>
    <w:rsid w:val="00870180"/>
    <w:rsid w:val="00870737"/>
    <w:rsid w:val="00871719"/>
    <w:rsid w:val="00871CD0"/>
    <w:rsid w:val="00872C83"/>
    <w:rsid w:val="00874D18"/>
    <w:rsid w:val="00875887"/>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2D0A"/>
    <w:rsid w:val="00893460"/>
    <w:rsid w:val="00893539"/>
    <w:rsid w:val="00893BFB"/>
    <w:rsid w:val="008940B8"/>
    <w:rsid w:val="00895A71"/>
    <w:rsid w:val="00895CFD"/>
    <w:rsid w:val="008962BE"/>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2718"/>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5A39"/>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86A62"/>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409"/>
    <w:rsid w:val="009A48B5"/>
    <w:rsid w:val="009A4C78"/>
    <w:rsid w:val="009A68CC"/>
    <w:rsid w:val="009A69C2"/>
    <w:rsid w:val="009A6A9D"/>
    <w:rsid w:val="009A6AD1"/>
    <w:rsid w:val="009A70C0"/>
    <w:rsid w:val="009B01C7"/>
    <w:rsid w:val="009B0294"/>
    <w:rsid w:val="009B0E19"/>
    <w:rsid w:val="009B13EA"/>
    <w:rsid w:val="009B148C"/>
    <w:rsid w:val="009B3922"/>
    <w:rsid w:val="009B3DC0"/>
    <w:rsid w:val="009B466A"/>
    <w:rsid w:val="009B53B8"/>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456"/>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624"/>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0DB9"/>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02F"/>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741"/>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5DED"/>
    <w:rsid w:val="00B467D6"/>
    <w:rsid w:val="00B4680D"/>
    <w:rsid w:val="00B4681C"/>
    <w:rsid w:val="00B46F0F"/>
    <w:rsid w:val="00B47F3B"/>
    <w:rsid w:val="00B517A2"/>
    <w:rsid w:val="00B5249C"/>
    <w:rsid w:val="00B524F8"/>
    <w:rsid w:val="00B529E6"/>
    <w:rsid w:val="00B54283"/>
    <w:rsid w:val="00B54C40"/>
    <w:rsid w:val="00B555B7"/>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339"/>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1EC3"/>
    <w:rsid w:val="00BA247F"/>
    <w:rsid w:val="00BA2605"/>
    <w:rsid w:val="00BA2F71"/>
    <w:rsid w:val="00BA3DC0"/>
    <w:rsid w:val="00BA4454"/>
    <w:rsid w:val="00BA4DBF"/>
    <w:rsid w:val="00BA5226"/>
    <w:rsid w:val="00BA567F"/>
    <w:rsid w:val="00BA57E0"/>
    <w:rsid w:val="00BA5B21"/>
    <w:rsid w:val="00BA5F95"/>
    <w:rsid w:val="00BA6343"/>
    <w:rsid w:val="00BA6D0D"/>
    <w:rsid w:val="00BA6DF3"/>
    <w:rsid w:val="00BA6EA2"/>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4782"/>
    <w:rsid w:val="00BB64A4"/>
    <w:rsid w:val="00BB6904"/>
    <w:rsid w:val="00BB6DBB"/>
    <w:rsid w:val="00BB6F1E"/>
    <w:rsid w:val="00BB712A"/>
    <w:rsid w:val="00BB793C"/>
    <w:rsid w:val="00BC0ABC"/>
    <w:rsid w:val="00BC0BF1"/>
    <w:rsid w:val="00BC0D52"/>
    <w:rsid w:val="00BC0E0D"/>
    <w:rsid w:val="00BC0E3D"/>
    <w:rsid w:val="00BC1984"/>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09FE"/>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3F2E"/>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04B"/>
    <w:rsid w:val="00C112C0"/>
    <w:rsid w:val="00C11584"/>
    <w:rsid w:val="00C117DA"/>
    <w:rsid w:val="00C11AAD"/>
    <w:rsid w:val="00C11DA6"/>
    <w:rsid w:val="00C13447"/>
    <w:rsid w:val="00C13579"/>
    <w:rsid w:val="00C13B8E"/>
    <w:rsid w:val="00C14944"/>
    <w:rsid w:val="00C14C97"/>
    <w:rsid w:val="00C15471"/>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3AE"/>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C74"/>
    <w:rsid w:val="00C37599"/>
    <w:rsid w:val="00C37E17"/>
    <w:rsid w:val="00C40431"/>
    <w:rsid w:val="00C40A27"/>
    <w:rsid w:val="00C414CD"/>
    <w:rsid w:val="00C420BD"/>
    <w:rsid w:val="00C429D9"/>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644"/>
    <w:rsid w:val="00C80243"/>
    <w:rsid w:val="00C80553"/>
    <w:rsid w:val="00C8069A"/>
    <w:rsid w:val="00C8187C"/>
    <w:rsid w:val="00C81FDD"/>
    <w:rsid w:val="00C83CF4"/>
    <w:rsid w:val="00C83FC6"/>
    <w:rsid w:val="00C84F9F"/>
    <w:rsid w:val="00C900A3"/>
    <w:rsid w:val="00C902D0"/>
    <w:rsid w:val="00C90B21"/>
    <w:rsid w:val="00C91A97"/>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2F54"/>
    <w:rsid w:val="00CA304E"/>
    <w:rsid w:val="00CA3A2F"/>
    <w:rsid w:val="00CA3AB4"/>
    <w:rsid w:val="00CA3D30"/>
    <w:rsid w:val="00CA44F7"/>
    <w:rsid w:val="00CA5788"/>
    <w:rsid w:val="00CA5A00"/>
    <w:rsid w:val="00CA6FCD"/>
    <w:rsid w:val="00CA7B17"/>
    <w:rsid w:val="00CA7EA3"/>
    <w:rsid w:val="00CB0043"/>
    <w:rsid w:val="00CB168F"/>
    <w:rsid w:val="00CB1B1A"/>
    <w:rsid w:val="00CB3D3F"/>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48"/>
    <w:rsid w:val="00CD599C"/>
    <w:rsid w:val="00CD60A8"/>
    <w:rsid w:val="00CD6467"/>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0763"/>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E7"/>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65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3564"/>
    <w:rsid w:val="00D640D0"/>
    <w:rsid w:val="00D65282"/>
    <w:rsid w:val="00D65B04"/>
    <w:rsid w:val="00D66481"/>
    <w:rsid w:val="00D66BB4"/>
    <w:rsid w:val="00D67B5C"/>
    <w:rsid w:val="00D67C33"/>
    <w:rsid w:val="00D707CF"/>
    <w:rsid w:val="00D7080D"/>
    <w:rsid w:val="00D710F8"/>
    <w:rsid w:val="00D726E1"/>
    <w:rsid w:val="00D72B78"/>
    <w:rsid w:val="00D73040"/>
    <w:rsid w:val="00D74629"/>
    <w:rsid w:val="00D751AB"/>
    <w:rsid w:val="00D7529D"/>
    <w:rsid w:val="00D76801"/>
    <w:rsid w:val="00D76C42"/>
    <w:rsid w:val="00D80A61"/>
    <w:rsid w:val="00D80B47"/>
    <w:rsid w:val="00D80EC0"/>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038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619"/>
    <w:rsid w:val="00DC6CDF"/>
    <w:rsid w:val="00DC73B8"/>
    <w:rsid w:val="00DC73BA"/>
    <w:rsid w:val="00DC7D6D"/>
    <w:rsid w:val="00DC7F5A"/>
    <w:rsid w:val="00DD07C7"/>
    <w:rsid w:val="00DD09E5"/>
    <w:rsid w:val="00DD0A00"/>
    <w:rsid w:val="00DD0AAA"/>
    <w:rsid w:val="00DD1437"/>
    <w:rsid w:val="00DD2B29"/>
    <w:rsid w:val="00DD31DB"/>
    <w:rsid w:val="00DD3AD6"/>
    <w:rsid w:val="00DD3C43"/>
    <w:rsid w:val="00DD3F2F"/>
    <w:rsid w:val="00DD4A41"/>
    <w:rsid w:val="00DD5114"/>
    <w:rsid w:val="00DD757D"/>
    <w:rsid w:val="00DD7C32"/>
    <w:rsid w:val="00DE0A35"/>
    <w:rsid w:val="00DE223B"/>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25EF2"/>
    <w:rsid w:val="00E2611D"/>
    <w:rsid w:val="00E30ABB"/>
    <w:rsid w:val="00E30FAE"/>
    <w:rsid w:val="00E31789"/>
    <w:rsid w:val="00E32AA4"/>
    <w:rsid w:val="00E32D49"/>
    <w:rsid w:val="00E32F0B"/>
    <w:rsid w:val="00E34857"/>
    <w:rsid w:val="00E353AD"/>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CBA"/>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646"/>
    <w:rsid w:val="00E93A53"/>
    <w:rsid w:val="00E94248"/>
    <w:rsid w:val="00E942C0"/>
    <w:rsid w:val="00E949A0"/>
    <w:rsid w:val="00E950E0"/>
    <w:rsid w:val="00E966E6"/>
    <w:rsid w:val="00E96D3A"/>
    <w:rsid w:val="00E978CB"/>
    <w:rsid w:val="00E97B33"/>
    <w:rsid w:val="00EA031C"/>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692"/>
    <w:rsid w:val="00EB7C9E"/>
    <w:rsid w:val="00EC18F1"/>
    <w:rsid w:val="00EC1925"/>
    <w:rsid w:val="00EC1DD5"/>
    <w:rsid w:val="00EC205C"/>
    <w:rsid w:val="00EC3315"/>
    <w:rsid w:val="00EC51EF"/>
    <w:rsid w:val="00EC5627"/>
    <w:rsid w:val="00EC64FA"/>
    <w:rsid w:val="00EC756B"/>
    <w:rsid w:val="00ED090A"/>
    <w:rsid w:val="00ED2BE6"/>
    <w:rsid w:val="00ED3AF9"/>
    <w:rsid w:val="00ED3CCA"/>
    <w:rsid w:val="00ED452F"/>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8E"/>
    <w:rsid w:val="00EF2EB0"/>
    <w:rsid w:val="00EF395F"/>
    <w:rsid w:val="00EF3DEB"/>
    <w:rsid w:val="00EF4123"/>
    <w:rsid w:val="00EF4189"/>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50"/>
    <w:rsid w:val="00F079A9"/>
    <w:rsid w:val="00F1034E"/>
    <w:rsid w:val="00F1221A"/>
    <w:rsid w:val="00F125E9"/>
    <w:rsid w:val="00F12611"/>
    <w:rsid w:val="00F1269C"/>
    <w:rsid w:val="00F1287C"/>
    <w:rsid w:val="00F1395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0D0E"/>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2D9"/>
    <w:rsid w:val="00F85455"/>
    <w:rsid w:val="00F85B2A"/>
    <w:rsid w:val="00F86E88"/>
    <w:rsid w:val="00F872AE"/>
    <w:rsid w:val="00F90304"/>
    <w:rsid w:val="00F91252"/>
    <w:rsid w:val="00F91570"/>
    <w:rsid w:val="00F91B13"/>
    <w:rsid w:val="00F91E68"/>
    <w:rsid w:val="00F9214A"/>
    <w:rsid w:val="00F92880"/>
    <w:rsid w:val="00F92C34"/>
    <w:rsid w:val="00F93557"/>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A76CE"/>
    <w:rsid w:val="00FA7D4A"/>
    <w:rsid w:val="00FB02CE"/>
    <w:rsid w:val="00FB0381"/>
    <w:rsid w:val="00FB0F56"/>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026"/>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5"/>
    <w:rsid w:val="00FE18CF"/>
    <w:rsid w:val="00FE2A5C"/>
    <w:rsid w:val="00FE3CA0"/>
    <w:rsid w:val="00FE414A"/>
    <w:rsid w:val="00FE4E3A"/>
    <w:rsid w:val="00FE4E8A"/>
    <w:rsid w:val="00FE5D2E"/>
    <w:rsid w:val="00FE5DE9"/>
    <w:rsid w:val="00FE61DF"/>
    <w:rsid w:val="00FE6674"/>
    <w:rsid w:val="00FE7690"/>
    <w:rsid w:val="00FF02E2"/>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5041F15-03E9-4A83-8506-0CCDDB40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0 pt After: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575 pt Line spacing: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505 pt Line spacing: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styleId="Date">
    <w:name w:val="Date"/>
    <w:basedOn w:val="Normal"/>
    <w:next w:val="Normal"/>
    <w:link w:val="DateChar"/>
    <w:locked/>
    <w:rsid w:val="004628A4"/>
  </w:style>
  <w:style w:type="character" w:customStyle="1" w:styleId="DateChar">
    <w:name w:val="Date Char"/>
    <w:basedOn w:val="DefaultParagraphFont"/>
    <w:link w:val="Date"/>
    <w:rsid w:val="004628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07E06-16FC-4FF7-A196-45F67C0B1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12521</Words>
  <Characters>72488</Characters>
  <Application>Microsoft Office Word</Application>
  <DocSecurity>0</DocSecurity>
  <Lines>604</Lines>
  <Paragraphs>169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84840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Daniela Kalaydzhiyska-Ivanova</cp:lastModifiedBy>
  <cp:revision>7</cp:revision>
  <cp:lastPrinted>2014-02-10T09:04:00Z</cp:lastPrinted>
  <dcterms:created xsi:type="dcterms:W3CDTF">2019-01-25T11:46:00Z</dcterms:created>
  <dcterms:modified xsi:type="dcterms:W3CDTF">2022-07-08T09:12:00Z</dcterms:modified>
</cp:coreProperties>
</file>